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EF" w:rsidRPr="0082173D" w:rsidRDefault="003B37D7" w:rsidP="00B97D36">
      <w:pPr>
        <w:jc w:val="center"/>
        <w:rPr>
          <w:rFonts w:ascii="Garamond" w:hAnsi="Garamond" w:cs="Times New Roman"/>
          <w:b/>
          <w:sz w:val="20"/>
          <w:szCs w:val="20"/>
          <w:lang w:val="en-US"/>
        </w:rPr>
      </w:pPr>
      <w:r w:rsidRPr="0082173D">
        <w:rPr>
          <w:rFonts w:ascii="Garamond" w:hAnsi="Garamond" w:cs="Times New Roman"/>
          <w:b/>
          <w:sz w:val="20"/>
          <w:szCs w:val="20"/>
          <w:lang w:val="en-US"/>
        </w:rPr>
        <w:t>Article Evaluation Format - Peer Evaluators - Type</w:t>
      </w:r>
      <w:r w:rsidR="00772DEF" w:rsidRPr="0082173D">
        <w:rPr>
          <w:rFonts w:ascii="Garamond" w:hAnsi="Garamond" w:cs="Times New Roman"/>
          <w:b/>
          <w:sz w:val="20"/>
          <w:szCs w:val="20"/>
          <w:lang w:val="en-US"/>
        </w:rPr>
        <w:t xml:space="preserve"> </w:t>
      </w:r>
      <w:r w:rsidR="00A818F2" w:rsidRPr="0082173D">
        <w:rPr>
          <w:rFonts w:ascii="Garamond" w:hAnsi="Garamond" w:cs="Times New Roman"/>
          <w:b/>
          <w:sz w:val="20"/>
          <w:szCs w:val="20"/>
          <w:lang w:val="en-US"/>
        </w:rPr>
        <w:t>4</w:t>
      </w:r>
    </w:p>
    <w:p w:rsidR="00D726B7" w:rsidRPr="0082173D" w:rsidRDefault="00D726B7" w:rsidP="00D726B7">
      <w:pPr>
        <w:ind w:left="-142"/>
        <w:jc w:val="both"/>
        <w:rPr>
          <w:rStyle w:val="rynqvb"/>
          <w:rFonts w:ascii="Garamond" w:hAnsi="Garamond"/>
          <w:sz w:val="20"/>
          <w:szCs w:val="20"/>
          <w:lang w:val="en-US"/>
        </w:rPr>
      </w:pPr>
      <w:r w:rsidRPr="0082173D">
        <w:rPr>
          <w:rStyle w:val="rynqvb"/>
          <w:rFonts w:ascii="Garamond" w:hAnsi="Garamond"/>
          <w:sz w:val="20"/>
          <w:szCs w:val="20"/>
          <w:lang w:val="en-US"/>
        </w:rPr>
        <w:t>The following format has been designed to cover the most important aspects of a scientific manuscript that is submitted for evaluation by peer reviewers, for possible publication.</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Below you will find eight items, in which a series of questions are related to which you will be able to answer after reading the article.</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 xml:space="preserve">To do this, you must mark </w:t>
      </w:r>
      <w:r w:rsidR="00461280" w:rsidRPr="001F3D7C">
        <w:rPr>
          <w:rStyle w:val="rynqvb"/>
          <w:rFonts w:ascii="Garamond" w:hAnsi="Garamond"/>
          <w:sz w:val="20"/>
          <w:szCs w:val="20"/>
          <w:lang w:val="en-US"/>
        </w:rPr>
        <w:t>with a</w:t>
      </w:r>
      <w:r w:rsidR="00461280">
        <w:rPr>
          <w:rStyle w:val="rynqvb"/>
          <w:rFonts w:ascii="Garamond" w:hAnsi="Garamond"/>
          <w:sz w:val="20"/>
          <w:szCs w:val="20"/>
          <w:lang w:val="en-US"/>
        </w:rPr>
        <w:t>pproval (</w:t>
      </w:r>
      <w:r w:rsidR="00461280">
        <w:rPr>
          <w:rFonts w:ascii="Garamond" w:hAnsi="Garamond" w:cs="Times New Roman"/>
          <w:b/>
          <w:noProof/>
          <w:sz w:val="20"/>
          <w:szCs w:val="20"/>
          <w:lang w:val="en-US"/>
        </w:rPr>
        <w:drawing>
          <wp:inline distT="0" distB="0" distL="0" distR="0" wp14:anchorId="7C5002E9" wp14:editId="248C9C4F">
            <wp:extent cx="124358" cy="117696"/>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4358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64" cy="130478"/>
                    </a:xfrm>
                    <a:prstGeom prst="rect">
                      <a:avLst/>
                    </a:prstGeom>
                  </pic:spPr>
                </pic:pic>
              </a:graphicData>
            </a:graphic>
          </wp:inline>
        </w:drawing>
      </w:r>
      <w:r w:rsidR="00461280">
        <w:rPr>
          <w:rStyle w:val="rynqvb"/>
          <w:rFonts w:ascii="Garamond" w:hAnsi="Garamond"/>
          <w:sz w:val="20"/>
          <w:szCs w:val="20"/>
          <w:lang w:val="en-US"/>
        </w:rPr>
        <w:t>)</w:t>
      </w:r>
      <w:r w:rsidR="00461280" w:rsidRPr="001F3D7C">
        <w:rPr>
          <w:rStyle w:val="rynqvb"/>
          <w:rFonts w:ascii="Garamond" w:hAnsi="Garamond"/>
          <w:sz w:val="20"/>
          <w:szCs w:val="20"/>
          <w:lang w:val="en-US"/>
        </w:rPr>
        <w:t xml:space="preserve"> the option that </w:t>
      </w:r>
      <w:r w:rsidR="00461280">
        <w:rPr>
          <w:rStyle w:val="rynqvb"/>
          <w:rFonts w:ascii="Garamond" w:hAnsi="Garamond"/>
          <w:sz w:val="20"/>
          <w:szCs w:val="20"/>
          <w:lang w:val="en-US"/>
        </w:rPr>
        <w:t xml:space="preserve">you </w:t>
      </w:r>
      <w:r w:rsidR="00461280" w:rsidRPr="001F3D7C">
        <w:rPr>
          <w:rStyle w:val="rynqvb"/>
          <w:rFonts w:ascii="Garamond" w:hAnsi="Garamond"/>
          <w:sz w:val="20"/>
          <w:szCs w:val="20"/>
          <w:lang w:val="en-US"/>
        </w:rPr>
        <w:t>consider</w:t>
      </w:r>
      <w:r w:rsidRPr="0082173D">
        <w:rPr>
          <w:rStyle w:val="rynqvb"/>
          <w:rFonts w:ascii="Garamond" w:hAnsi="Garamond"/>
          <w:sz w:val="20"/>
          <w:szCs w:val="20"/>
          <w:lang w:val="en-US"/>
        </w:rPr>
        <w:t xml:space="preserve"> most favorable (Yes/No).</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In addition, you will find a space entitled ‘Observations’, where you can expand on the recommendations you consider pertinent.</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Remember that your evaluation criteria contribute to the expansion of research knowledge and to the professional, academic, and human training of the applicant authors.</w:t>
      </w:r>
    </w:p>
    <w:p w:rsidR="00CE2B5A" w:rsidRPr="0082173D" w:rsidRDefault="00D726B7" w:rsidP="00AC0AD7">
      <w:pPr>
        <w:ind w:left="-142" w:firstLine="142"/>
        <w:jc w:val="both"/>
        <w:rPr>
          <w:rFonts w:ascii="Garamond" w:hAnsi="Garamond" w:cs="Times New Roman"/>
          <w:b/>
          <w:sz w:val="20"/>
          <w:szCs w:val="20"/>
          <w:lang w:val="en-US"/>
        </w:rPr>
      </w:pPr>
      <w:r w:rsidRPr="0082173D">
        <w:rPr>
          <w:rFonts w:ascii="Garamond" w:hAnsi="Garamond" w:cs="Times New Roman"/>
          <w:b/>
          <w:sz w:val="20"/>
          <w:szCs w:val="20"/>
          <w:lang w:val="en-US"/>
        </w:rPr>
        <w:t>E</w:t>
      </w:r>
      <w:r w:rsidR="007222ED" w:rsidRPr="0082173D">
        <w:rPr>
          <w:rFonts w:ascii="Garamond" w:hAnsi="Garamond" w:cs="Times New Roman"/>
          <w:b/>
          <w:sz w:val="20"/>
          <w:szCs w:val="20"/>
          <w:lang w:val="en-US"/>
        </w:rPr>
        <w:t>valua</w:t>
      </w:r>
      <w:r w:rsidRPr="0082173D">
        <w:rPr>
          <w:rFonts w:ascii="Garamond" w:hAnsi="Garamond" w:cs="Times New Roman"/>
          <w:b/>
          <w:sz w:val="20"/>
          <w:szCs w:val="20"/>
          <w:lang w:val="en-US"/>
        </w:rPr>
        <w:t>t</w:t>
      </w:r>
      <w:r w:rsidR="007222ED" w:rsidRPr="0082173D">
        <w:rPr>
          <w:rFonts w:ascii="Garamond" w:hAnsi="Garamond" w:cs="Times New Roman"/>
          <w:b/>
          <w:sz w:val="20"/>
          <w:szCs w:val="20"/>
          <w:lang w:val="en-US"/>
        </w:rPr>
        <w:t>i</w:t>
      </w:r>
      <w:r w:rsidRPr="0082173D">
        <w:rPr>
          <w:rFonts w:ascii="Garamond" w:hAnsi="Garamond" w:cs="Times New Roman"/>
          <w:b/>
          <w:sz w:val="20"/>
          <w:szCs w:val="20"/>
          <w:lang w:val="en-US"/>
        </w:rPr>
        <w:t>o</w:t>
      </w:r>
      <w:r w:rsidR="007222ED" w:rsidRPr="0082173D">
        <w:rPr>
          <w:rFonts w:ascii="Garamond" w:hAnsi="Garamond" w:cs="Times New Roman"/>
          <w:b/>
          <w:sz w:val="20"/>
          <w:szCs w:val="20"/>
          <w:lang w:val="en-US"/>
        </w:rPr>
        <w:t>n</w:t>
      </w:r>
      <w:r w:rsidRPr="0082173D">
        <w:rPr>
          <w:rFonts w:ascii="Garamond" w:hAnsi="Garamond" w:cs="Times New Roman"/>
          <w:b/>
          <w:sz w:val="20"/>
          <w:szCs w:val="20"/>
          <w:lang w:val="en-US"/>
        </w:rPr>
        <w:t xml:space="preserve"> date</w:t>
      </w:r>
    </w:p>
    <w:tbl>
      <w:tblPr>
        <w:tblStyle w:val="Tablaconcuadrcula"/>
        <w:tblW w:w="0" w:type="auto"/>
        <w:tblLook w:val="04A0" w:firstRow="1" w:lastRow="0" w:firstColumn="1" w:lastColumn="0" w:noHBand="0" w:noVBand="1"/>
      </w:tblPr>
      <w:tblGrid>
        <w:gridCol w:w="576"/>
        <w:gridCol w:w="787"/>
        <w:gridCol w:w="993"/>
      </w:tblGrid>
      <w:tr w:rsidR="00AB3C37" w:rsidRPr="0082173D" w:rsidTr="007222ED">
        <w:tc>
          <w:tcPr>
            <w:tcW w:w="576" w:type="dxa"/>
            <w:shd w:val="clear" w:color="auto" w:fill="BDD6EE" w:themeFill="accent1" w:themeFillTint="66"/>
          </w:tcPr>
          <w:p w:rsidR="00AB3C37" w:rsidRPr="0082173D" w:rsidRDefault="00D726B7" w:rsidP="00276AA3">
            <w:pPr>
              <w:jc w:val="both"/>
              <w:rPr>
                <w:rFonts w:ascii="Garamond" w:hAnsi="Garamond" w:cs="Times New Roman"/>
                <w:b/>
                <w:sz w:val="20"/>
                <w:szCs w:val="20"/>
                <w:lang w:val="en-US"/>
              </w:rPr>
            </w:pPr>
            <w:r w:rsidRPr="0082173D">
              <w:rPr>
                <w:rFonts w:ascii="Garamond" w:hAnsi="Garamond" w:cs="Times New Roman"/>
                <w:b/>
                <w:sz w:val="20"/>
                <w:szCs w:val="20"/>
                <w:lang w:val="en-US"/>
              </w:rPr>
              <w:t>D</w:t>
            </w:r>
            <w:r w:rsidR="00AB3C37" w:rsidRPr="0082173D">
              <w:rPr>
                <w:rFonts w:ascii="Garamond" w:hAnsi="Garamond" w:cs="Times New Roman"/>
                <w:b/>
                <w:sz w:val="20"/>
                <w:szCs w:val="20"/>
                <w:lang w:val="en-US"/>
              </w:rPr>
              <w:t>a</w:t>
            </w:r>
            <w:r w:rsidRPr="0082173D">
              <w:rPr>
                <w:rFonts w:ascii="Garamond" w:hAnsi="Garamond" w:cs="Times New Roman"/>
                <w:b/>
                <w:sz w:val="20"/>
                <w:szCs w:val="20"/>
                <w:lang w:val="en-US"/>
              </w:rPr>
              <w:t>y</w:t>
            </w:r>
            <w:r w:rsidR="00AB3C37" w:rsidRPr="0082173D">
              <w:rPr>
                <w:rFonts w:ascii="Garamond" w:hAnsi="Garamond" w:cs="Times New Roman"/>
                <w:b/>
                <w:sz w:val="20"/>
                <w:szCs w:val="20"/>
                <w:lang w:val="en-US"/>
              </w:rPr>
              <w:t xml:space="preserve"> </w:t>
            </w:r>
          </w:p>
        </w:tc>
        <w:tc>
          <w:tcPr>
            <w:tcW w:w="666" w:type="dxa"/>
            <w:shd w:val="clear" w:color="auto" w:fill="BDD6EE" w:themeFill="accent1" w:themeFillTint="66"/>
          </w:tcPr>
          <w:p w:rsidR="00AB3C37" w:rsidRPr="0082173D" w:rsidRDefault="00AB3C37" w:rsidP="00D726B7">
            <w:pPr>
              <w:jc w:val="both"/>
              <w:rPr>
                <w:rFonts w:ascii="Garamond" w:hAnsi="Garamond" w:cs="Times New Roman"/>
                <w:b/>
                <w:sz w:val="20"/>
                <w:szCs w:val="20"/>
                <w:lang w:val="en-US"/>
              </w:rPr>
            </w:pPr>
            <w:r w:rsidRPr="0082173D">
              <w:rPr>
                <w:rFonts w:ascii="Garamond" w:hAnsi="Garamond" w:cs="Times New Roman"/>
                <w:b/>
                <w:sz w:val="20"/>
                <w:szCs w:val="20"/>
                <w:lang w:val="en-US"/>
              </w:rPr>
              <w:t>M</w:t>
            </w:r>
            <w:r w:rsidR="00D726B7" w:rsidRPr="0082173D">
              <w:rPr>
                <w:rFonts w:ascii="Garamond" w:hAnsi="Garamond" w:cs="Times New Roman"/>
                <w:b/>
                <w:sz w:val="20"/>
                <w:szCs w:val="20"/>
                <w:lang w:val="en-US"/>
              </w:rPr>
              <w:t>onth</w:t>
            </w:r>
            <w:r w:rsidRPr="0082173D">
              <w:rPr>
                <w:rFonts w:ascii="Garamond" w:hAnsi="Garamond" w:cs="Times New Roman"/>
                <w:b/>
                <w:sz w:val="20"/>
                <w:szCs w:val="20"/>
                <w:lang w:val="en-US"/>
              </w:rPr>
              <w:t xml:space="preserve"> </w:t>
            </w:r>
          </w:p>
        </w:tc>
        <w:tc>
          <w:tcPr>
            <w:tcW w:w="993" w:type="dxa"/>
            <w:shd w:val="clear" w:color="auto" w:fill="BDD6EE" w:themeFill="accent1" w:themeFillTint="66"/>
          </w:tcPr>
          <w:p w:rsidR="00AB3C37" w:rsidRPr="0082173D" w:rsidRDefault="00D726B7" w:rsidP="00276AA3">
            <w:pPr>
              <w:jc w:val="both"/>
              <w:rPr>
                <w:rFonts w:ascii="Garamond" w:hAnsi="Garamond" w:cs="Times New Roman"/>
                <w:b/>
                <w:sz w:val="20"/>
                <w:szCs w:val="20"/>
                <w:lang w:val="en-US"/>
              </w:rPr>
            </w:pPr>
            <w:r w:rsidRPr="0082173D">
              <w:rPr>
                <w:rFonts w:ascii="Garamond" w:hAnsi="Garamond" w:cs="Times New Roman"/>
                <w:b/>
                <w:sz w:val="20"/>
                <w:szCs w:val="20"/>
                <w:lang w:val="en-US"/>
              </w:rPr>
              <w:t>Year</w:t>
            </w:r>
            <w:r w:rsidR="00AB3C37" w:rsidRPr="0082173D">
              <w:rPr>
                <w:rFonts w:ascii="Garamond" w:hAnsi="Garamond" w:cs="Times New Roman"/>
                <w:b/>
                <w:sz w:val="20"/>
                <w:szCs w:val="20"/>
                <w:lang w:val="en-US"/>
              </w:rPr>
              <w:t xml:space="preserve"> </w:t>
            </w:r>
          </w:p>
        </w:tc>
      </w:tr>
      <w:tr w:rsidR="00AB3C37" w:rsidRPr="0082173D" w:rsidTr="007222ED">
        <w:tc>
          <w:tcPr>
            <w:tcW w:w="576" w:type="dxa"/>
            <w:shd w:val="clear" w:color="auto" w:fill="DEEAF6" w:themeFill="accent1" w:themeFillTint="33"/>
          </w:tcPr>
          <w:p w:rsidR="00AB3C37" w:rsidRPr="0082173D" w:rsidRDefault="00AB3C37" w:rsidP="00276AA3">
            <w:pPr>
              <w:jc w:val="both"/>
              <w:rPr>
                <w:rFonts w:ascii="Garamond" w:hAnsi="Garamond" w:cs="Times New Roman"/>
                <w:b/>
                <w:sz w:val="20"/>
                <w:szCs w:val="20"/>
                <w:lang w:val="en-US"/>
              </w:rPr>
            </w:pPr>
          </w:p>
        </w:tc>
        <w:tc>
          <w:tcPr>
            <w:tcW w:w="666" w:type="dxa"/>
            <w:shd w:val="clear" w:color="auto" w:fill="DEEAF6" w:themeFill="accent1" w:themeFillTint="33"/>
          </w:tcPr>
          <w:p w:rsidR="00AB3C37" w:rsidRPr="0082173D" w:rsidRDefault="00AB3C37" w:rsidP="00276AA3">
            <w:pPr>
              <w:jc w:val="both"/>
              <w:rPr>
                <w:rFonts w:ascii="Garamond" w:hAnsi="Garamond" w:cs="Times New Roman"/>
                <w:b/>
                <w:sz w:val="20"/>
                <w:szCs w:val="20"/>
                <w:lang w:val="en-US"/>
              </w:rPr>
            </w:pPr>
          </w:p>
        </w:tc>
        <w:tc>
          <w:tcPr>
            <w:tcW w:w="993" w:type="dxa"/>
            <w:shd w:val="clear" w:color="auto" w:fill="DEEAF6" w:themeFill="accent1" w:themeFillTint="33"/>
          </w:tcPr>
          <w:p w:rsidR="00AB3C37" w:rsidRPr="0082173D" w:rsidRDefault="00AB3C37" w:rsidP="00276AA3">
            <w:pPr>
              <w:jc w:val="both"/>
              <w:rPr>
                <w:rFonts w:ascii="Garamond" w:hAnsi="Garamond" w:cs="Times New Roman"/>
                <w:b/>
                <w:sz w:val="20"/>
                <w:szCs w:val="20"/>
                <w:lang w:val="en-US"/>
              </w:rPr>
            </w:pPr>
          </w:p>
        </w:tc>
      </w:tr>
    </w:tbl>
    <w:p w:rsidR="00AB3C37" w:rsidRPr="0082173D" w:rsidRDefault="00AB3C37" w:rsidP="003661C4">
      <w:pPr>
        <w:spacing w:after="0"/>
        <w:jc w:val="both"/>
        <w:rPr>
          <w:rFonts w:ascii="Garamond" w:hAnsi="Garamond" w:cs="Times New Roman"/>
          <w:b/>
          <w:sz w:val="20"/>
          <w:szCs w:val="20"/>
          <w:lang w:val="en-US"/>
        </w:rPr>
      </w:pPr>
    </w:p>
    <w:p w:rsidR="00890C1A" w:rsidRPr="0082173D" w:rsidRDefault="00A76402" w:rsidP="007222ED">
      <w:pPr>
        <w:pStyle w:val="Prrafodelista"/>
        <w:numPr>
          <w:ilvl w:val="0"/>
          <w:numId w:val="15"/>
        </w:numPr>
        <w:jc w:val="both"/>
        <w:rPr>
          <w:rFonts w:ascii="Garamond" w:hAnsi="Garamond" w:cs="Times New Roman"/>
          <w:b/>
          <w:sz w:val="20"/>
          <w:szCs w:val="20"/>
          <w:lang w:val="en-US"/>
        </w:rPr>
      </w:pPr>
      <w:r w:rsidRPr="0082173D">
        <w:rPr>
          <w:rFonts w:ascii="Garamond" w:hAnsi="Garamond" w:cs="Times New Roman"/>
          <w:b/>
          <w:sz w:val="20"/>
          <w:szCs w:val="20"/>
          <w:lang w:val="en-US"/>
        </w:rPr>
        <w:t>Ti</w:t>
      </w:r>
      <w:r w:rsidR="00890C1A" w:rsidRPr="0082173D">
        <w:rPr>
          <w:rFonts w:ascii="Garamond" w:hAnsi="Garamond" w:cs="Times New Roman"/>
          <w:b/>
          <w:sz w:val="20"/>
          <w:szCs w:val="20"/>
          <w:lang w:val="en-US"/>
        </w:rPr>
        <w:t>tl</w:t>
      </w:r>
      <w:r w:rsidRPr="0082173D">
        <w:rPr>
          <w:rFonts w:ascii="Garamond" w:hAnsi="Garamond" w:cs="Times New Roman"/>
          <w:b/>
          <w:sz w:val="20"/>
          <w:szCs w:val="20"/>
          <w:lang w:val="en-US"/>
        </w:rPr>
        <w:t>e</w:t>
      </w:r>
      <w:r w:rsidR="00890C1A" w:rsidRPr="0082173D">
        <w:rPr>
          <w:rFonts w:ascii="Garamond" w:hAnsi="Garamond" w:cs="Times New Roman"/>
          <w:b/>
          <w:sz w:val="20"/>
          <w:szCs w:val="20"/>
          <w:lang w:val="en-US"/>
        </w:rPr>
        <w:t xml:space="preserve"> </w:t>
      </w:r>
      <w:r w:rsidRPr="0082173D">
        <w:rPr>
          <w:rFonts w:ascii="Garamond" w:hAnsi="Garamond" w:cs="Times New Roman"/>
          <w:b/>
          <w:sz w:val="20"/>
          <w:szCs w:val="20"/>
          <w:lang w:val="en-US"/>
        </w:rPr>
        <w:t>of the</w:t>
      </w:r>
      <w:r w:rsidR="00890C1A" w:rsidRPr="0082173D">
        <w:rPr>
          <w:rFonts w:ascii="Garamond" w:hAnsi="Garamond" w:cs="Times New Roman"/>
          <w:b/>
          <w:sz w:val="20"/>
          <w:szCs w:val="20"/>
          <w:lang w:val="en-US"/>
        </w:rPr>
        <w:t xml:space="preserve"> </w:t>
      </w:r>
      <w:r w:rsidRPr="0082173D">
        <w:rPr>
          <w:rFonts w:ascii="Garamond" w:hAnsi="Garamond" w:cs="Times New Roman"/>
          <w:b/>
          <w:sz w:val="20"/>
          <w:szCs w:val="20"/>
          <w:lang w:val="en-US"/>
        </w:rPr>
        <w:t>scientific manuscript</w:t>
      </w:r>
    </w:p>
    <w:tbl>
      <w:tblPr>
        <w:tblStyle w:val="Tablaconcuadrcula"/>
        <w:tblW w:w="5000" w:type="pct"/>
        <w:tblLook w:val="04A0" w:firstRow="1" w:lastRow="0" w:firstColumn="1" w:lastColumn="0" w:noHBand="0" w:noVBand="1"/>
      </w:tblPr>
      <w:tblGrid>
        <w:gridCol w:w="14616"/>
      </w:tblGrid>
      <w:tr w:rsidR="00890C1A" w:rsidRPr="0082173D" w:rsidTr="0097305D">
        <w:tc>
          <w:tcPr>
            <w:tcW w:w="5000" w:type="pct"/>
            <w:shd w:val="clear" w:color="auto" w:fill="DEEAF6" w:themeFill="accent1" w:themeFillTint="33"/>
          </w:tcPr>
          <w:p w:rsidR="00890C1A" w:rsidRPr="0082173D" w:rsidRDefault="00890C1A" w:rsidP="00276AA3">
            <w:pPr>
              <w:jc w:val="both"/>
              <w:rPr>
                <w:rFonts w:ascii="Garamond" w:hAnsi="Garamond" w:cs="Times New Roman"/>
                <w:b/>
                <w:sz w:val="20"/>
                <w:szCs w:val="20"/>
                <w:lang w:val="en-US"/>
              </w:rPr>
            </w:pPr>
          </w:p>
          <w:p w:rsidR="00890C1A" w:rsidRPr="0082173D" w:rsidRDefault="00890C1A" w:rsidP="00276AA3">
            <w:pPr>
              <w:jc w:val="both"/>
              <w:rPr>
                <w:rFonts w:ascii="Garamond" w:hAnsi="Garamond" w:cs="Times New Roman"/>
                <w:b/>
                <w:sz w:val="20"/>
                <w:szCs w:val="20"/>
                <w:lang w:val="en-US"/>
              </w:rPr>
            </w:pPr>
          </w:p>
        </w:tc>
      </w:tr>
    </w:tbl>
    <w:p w:rsidR="00890C1A" w:rsidRPr="0082173D" w:rsidRDefault="00890C1A" w:rsidP="003661C4">
      <w:pPr>
        <w:spacing w:after="0"/>
        <w:jc w:val="both"/>
        <w:rPr>
          <w:rFonts w:ascii="Garamond" w:hAnsi="Garamond" w:cs="Times New Roman"/>
          <w:b/>
          <w:sz w:val="20"/>
          <w:szCs w:val="20"/>
          <w:lang w:val="en-US"/>
        </w:rPr>
      </w:pPr>
    </w:p>
    <w:p w:rsidR="00B15499" w:rsidRPr="0082173D" w:rsidRDefault="00A64791" w:rsidP="007222ED">
      <w:pPr>
        <w:pStyle w:val="Prrafodelista"/>
        <w:numPr>
          <w:ilvl w:val="0"/>
          <w:numId w:val="15"/>
        </w:numPr>
        <w:jc w:val="both"/>
        <w:rPr>
          <w:rFonts w:ascii="Garamond" w:hAnsi="Garamond" w:cs="Times New Roman"/>
          <w:b/>
          <w:sz w:val="20"/>
          <w:szCs w:val="20"/>
          <w:lang w:val="en-US"/>
        </w:rPr>
      </w:pPr>
      <w:r w:rsidRPr="0082173D">
        <w:rPr>
          <w:rFonts w:ascii="Garamond" w:hAnsi="Garamond" w:cs="Times New Roman"/>
          <w:b/>
          <w:sz w:val="20"/>
          <w:szCs w:val="20"/>
          <w:lang w:val="en-US"/>
        </w:rPr>
        <w:t>Classification of the</w:t>
      </w:r>
      <w:r w:rsidR="00890C1A" w:rsidRPr="0082173D">
        <w:rPr>
          <w:rFonts w:ascii="Garamond" w:hAnsi="Garamond" w:cs="Times New Roman"/>
          <w:b/>
          <w:sz w:val="20"/>
          <w:szCs w:val="20"/>
          <w:lang w:val="en-US"/>
        </w:rPr>
        <w:t xml:space="preserve"> </w:t>
      </w:r>
      <w:r w:rsidRPr="0082173D">
        <w:rPr>
          <w:rFonts w:ascii="Garamond" w:hAnsi="Garamond" w:cs="Times New Roman"/>
          <w:b/>
          <w:sz w:val="20"/>
          <w:szCs w:val="20"/>
          <w:lang w:val="en-US"/>
        </w:rPr>
        <w:t>scientific manuscript</w:t>
      </w:r>
    </w:p>
    <w:tbl>
      <w:tblPr>
        <w:tblStyle w:val="Tablaconcuadrcula"/>
        <w:tblW w:w="5000" w:type="pct"/>
        <w:tblLook w:val="04A0" w:firstRow="1" w:lastRow="0" w:firstColumn="1" w:lastColumn="0" w:noHBand="0" w:noVBand="1"/>
      </w:tblPr>
      <w:tblGrid>
        <w:gridCol w:w="14046"/>
        <w:gridCol w:w="570"/>
      </w:tblGrid>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Research Article:</w:t>
            </w:r>
            <w:r w:rsidRPr="0082173D">
              <w:rPr>
                <w:rStyle w:val="rynqvb"/>
                <w:rFonts w:ascii="Garamond" w:hAnsi="Garamond"/>
                <w:sz w:val="20"/>
                <w:szCs w:val="20"/>
                <w:lang w:val="en-US"/>
              </w:rPr>
              <w:t xml:space="preserve"> Manuscript that presents in detail the original research results.</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It is structured as follows: Introduction, Methodology, Results, Discussion, and Conclusions.</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Reflection Article:</w:t>
            </w:r>
            <w:r w:rsidRPr="0082173D">
              <w:rPr>
                <w:rStyle w:val="rynqvb"/>
                <w:rFonts w:ascii="Garamond" w:hAnsi="Garamond"/>
                <w:sz w:val="20"/>
                <w:szCs w:val="20"/>
                <w:lang w:val="en-US"/>
              </w:rPr>
              <w:t xml:space="preserve"> Manuscript that presents research results from an analytical, interpretive, or critical perspective of the author, on a specific topic, using original sources.</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Review Article:</w:t>
            </w:r>
            <w:r w:rsidRPr="0082173D">
              <w:rPr>
                <w:rStyle w:val="rynqvb"/>
                <w:rFonts w:ascii="Garamond" w:hAnsi="Garamond"/>
                <w:sz w:val="20"/>
                <w:szCs w:val="20"/>
                <w:lang w:val="en-US"/>
              </w:rPr>
              <w:t xml:space="preserve"> Manuscript resulting from a finished investigation where the results of published or unpublished investigations on a field of science or technology are analyzed, systematized, and integrated, to account for the advances and development trends.</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It is characterized by presenting a careful bibliographic review of at least 50 references.</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82173D" w:rsidTr="00BB09E4">
        <w:trPr>
          <w:trHeight w:val="383"/>
        </w:trPr>
        <w:tc>
          <w:tcPr>
            <w:tcW w:w="5000" w:type="pct"/>
            <w:gridSpan w:val="2"/>
            <w:shd w:val="clear" w:color="auto" w:fill="DEEAF6" w:themeFill="accent1" w:themeFillTint="33"/>
          </w:tcPr>
          <w:p w:rsidR="00A64791" w:rsidRPr="0082173D" w:rsidRDefault="00A64791" w:rsidP="00BB09E4">
            <w:pPr>
              <w:jc w:val="both"/>
              <w:rPr>
                <w:rFonts w:ascii="Garamond" w:hAnsi="Garamond" w:cs="Times New Roman"/>
                <w:b/>
                <w:sz w:val="20"/>
                <w:szCs w:val="20"/>
                <w:lang w:val="en-US"/>
              </w:rPr>
            </w:pPr>
            <w:r w:rsidRPr="0082173D">
              <w:rPr>
                <w:rFonts w:ascii="Garamond" w:hAnsi="Garamond" w:cs="Times New Roman"/>
                <w:b/>
                <w:sz w:val="20"/>
                <w:szCs w:val="20"/>
                <w:lang w:val="en-US"/>
              </w:rPr>
              <w:t>Others:</w:t>
            </w: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Short Article:</w:t>
            </w:r>
            <w:r w:rsidRPr="0082173D">
              <w:rPr>
                <w:rStyle w:val="rynqvb"/>
                <w:rFonts w:ascii="Garamond" w:hAnsi="Garamond"/>
                <w:sz w:val="20"/>
                <w:szCs w:val="20"/>
                <w:lang w:val="en-US"/>
              </w:rPr>
              <w:t xml:space="preserve"> Brief document that presents original, preliminary, or partial results of a scientific or technological investigation that, in general, requires prompt dissemination.</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Fonts w:ascii="Garamond" w:hAnsi="Garamond" w:cs="Times New Roman"/>
                <w:b/>
                <w:sz w:val="20"/>
                <w:szCs w:val="20"/>
                <w:lang w:val="en-US"/>
              </w:rPr>
              <w:t xml:space="preserve">Case Report: </w:t>
            </w:r>
            <w:r w:rsidRPr="0082173D">
              <w:rPr>
                <w:rFonts w:ascii="Garamond" w:hAnsi="Garamond" w:cs="Times New Roman"/>
                <w:sz w:val="20"/>
                <w:szCs w:val="20"/>
                <w:lang w:val="en-US"/>
              </w:rPr>
              <w:t>Document that presents the results of a study on a particular situation, to publicize the technical and methodological experiences considered in a specific case. It includes a systematic commented review of the literature on analogous cases.</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Topic Review (Thematic Review):</w:t>
            </w:r>
            <w:r w:rsidRPr="0082173D">
              <w:rPr>
                <w:rStyle w:val="rynqvb"/>
                <w:rFonts w:ascii="Garamond" w:hAnsi="Garamond"/>
                <w:sz w:val="20"/>
                <w:szCs w:val="20"/>
                <w:lang w:val="en-US"/>
              </w:rPr>
              <w:t xml:space="preserve"> Document resulting from the critical review of the literature on a particular topic.</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Translation:</w:t>
            </w:r>
            <w:r w:rsidRPr="0082173D">
              <w:rPr>
                <w:rStyle w:val="rynqvb"/>
                <w:rFonts w:ascii="Garamond" w:hAnsi="Garamond"/>
                <w:sz w:val="20"/>
                <w:szCs w:val="20"/>
                <w:lang w:val="en-US"/>
              </w:rPr>
              <w:t xml:space="preserve"> Translations of classic or current texts or transcriptions of historical documents or documents of particular interest in the journal’s domain of publication.</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r w:rsidRPr="0082173D">
              <w:rPr>
                <w:rStyle w:val="rynqvb"/>
                <w:rFonts w:ascii="Garamond" w:hAnsi="Garamond"/>
                <w:b/>
                <w:sz w:val="20"/>
                <w:szCs w:val="20"/>
                <w:lang w:val="en-US"/>
              </w:rPr>
              <w:t>Reflection Paper not derived from the research:</w:t>
            </w:r>
            <w:r w:rsidRPr="0082173D">
              <w:rPr>
                <w:rStyle w:val="rynqvb"/>
                <w:rFonts w:ascii="Garamond" w:hAnsi="Garamond"/>
                <w:sz w:val="20"/>
                <w:szCs w:val="20"/>
                <w:lang w:val="en-US"/>
              </w:rPr>
              <w:t xml:space="preserve"> Essay.</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82173D" w:rsidTr="00BB09E4">
        <w:trPr>
          <w:trHeight w:val="383"/>
        </w:trPr>
        <w:tc>
          <w:tcPr>
            <w:tcW w:w="4805" w:type="pct"/>
            <w:shd w:val="clear" w:color="auto" w:fill="DEEAF6" w:themeFill="accent1" w:themeFillTint="33"/>
          </w:tcPr>
          <w:p w:rsidR="00A64791" w:rsidRPr="0082173D" w:rsidRDefault="00A64791" w:rsidP="00BB09E4">
            <w:pPr>
              <w:jc w:val="both"/>
              <w:rPr>
                <w:rFonts w:ascii="Garamond" w:hAnsi="Garamond" w:cs="Times New Roman"/>
                <w:b/>
                <w:sz w:val="20"/>
                <w:szCs w:val="20"/>
                <w:lang w:val="en-US"/>
              </w:rPr>
            </w:pPr>
            <w:r w:rsidRPr="0082173D">
              <w:rPr>
                <w:rStyle w:val="rynqvb"/>
                <w:rFonts w:ascii="Garamond" w:hAnsi="Garamond"/>
                <w:b/>
                <w:sz w:val="20"/>
                <w:szCs w:val="20"/>
                <w:lang w:val="en-US"/>
              </w:rPr>
              <w:t>Bibliographic Review:</w:t>
            </w:r>
          </w:p>
        </w:tc>
        <w:tc>
          <w:tcPr>
            <w:tcW w:w="195" w:type="pct"/>
            <w:shd w:val="clear" w:color="auto" w:fill="DEEAF6" w:themeFill="accent1" w:themeFillTint="33"/>
          </w:tcPr>
          <w:p w:rsidR="00A64791" w:rsidRPr="0082173D" w:rsidRDefault="00A64791" w:rsidP="00BB09E4">
            <w:pPr>
              <w:jc w:val="both"/>
              <w:rPr>
                <w:rFonts w:ascii="Garamond" w:hAnsi="Garamond" w:cs="Times New Roman"/>
                <w:sz w:val="20"/>
                <w:szCs w:val="20"/>
                <w:lang w:val="en-US"/>
              </w:rPr>
            </w:pPr>
          </w:p>
        </w:tc>
      </w:tr>
      <w:tr w:rsidR="00A64791" w:rsidRPr="00125D16" w:rsidTr="00BB09E4">
        <w:trPr>
          <w:trHeight w:val="402"/>
        </w:trPr>
        <w:tc>
          <w:tcPr>
            <w:tcW w:w="5000" w:type="pct"/>
            <w:gridSpan w:val="2"/>
            <w:shd w:val="clear" w:color="auto" w:fill="DEEAF6" w:themeFill="accent1" w:themeFillTint="33"/>
          </w:tcPr>
          <w:p w:rsidR="00A64791" w:rsidRPr="0082173D" w:rsidRDefault="00A64791" w:rsidP="00BB09E4">
            <w:pPr>
              <w:tabs>
                <w:tab w:val="left" w:pos="2175"/>
              </w:tabs>
              <w:jc w:val="both"/>
              <w:rPr>
                <w:rFonts w:ascii="Garamond" w:hAnsi="Garamond" w:cs="Times New Roman"/>
                <w:sz w:val="20"/>
                <w:szCs w:val="20"/>
                <w:lang w:val="en-US"/>
              </w:rPr>
            </w:pPr>
            <w:r w:rsidRPr="0082173D">
              <w:rPr>
                <w:rFonts w:ascii="Garamond" w:hAnsi="Garamond" w:cs="Times New Roman"/>
                <w:b/>
                <w:sz w:val="20"/>
                <w:szCs w:val="20"/>
                <w:lang w:val="en-US"/>
              </w:rPr>
              <w:t>Observations</w:t>
            </w:r>
            <w:r w:rsidRPr="0082173D">
              <w:rPr>
                <w:rFonts w:ascii="Garamond" w:hAnsi="Garamond" w:cs="Times New Roman"/>
                <w:sz w:val="20"/>
                <w:szCs w:val="20"/>
                <w:lang w:val="en-US"/>
              </w:rPr>
              <w:t xml:space="preserve">: (If you find it pertinent) </w:t>
            </w:r>
            <w:r w:rsidRPr="0082173D">
              <w:rPr>
                <w:rFonts w:ascii="Garamond" w:hAnsi="Garamond" w:cs="Times New Roman"/>
                <w:sz w:val="20"/>
                <w:szCs w:val="20"/>
                <w:lang w:val="en-US"/>
              </w:rPr>
              <w:tab/>
            </w:r>
          </w:p>
          <w:p w:rsidR="00A64791" w:rsidRPr="0082173D" w:rsidRDefault="00A64791" w:rsidP="00BB09E4">
            <w:pPr>
              <w:tabs>
                <w:tab w:val="left" w:pos="2175"/>
              </w:tabs>
              <w:jc w:val="both"/>
              <w:rPr>
                <w:rFonts w:ascii="Garamond" w:hAnsi="Garamond" w:cs="Times New Roman"/>
                <w:sz w:val="20"/>
                <w:szCs w:val="20"/>
                <w:lang w:val="en-US"/>
              </w:rPr>
            </w:pPr>
          </w:p>
          <w:p w:rsidR="00A64791" w:rsidRPr="0082173D" w:rsidRDefault="00A64791" w:rsidP="00BB09E4">
            <w:pPr>
              <w:jc w:val="both"/>
              <w:rPr>
                <w:rFonts w:ascii="Garamond" w:hAnsi="Garamond" w:cs="Times New Roman"/>
                <w:sz w:val="20"/>
                <w:szCs w:val="20"/>
                <w:lang w:val="en-US"/>
              </w:rPr>
            </w:pPr>
          </w:p>
        </w:tc>
      </w:tr>
    </w:tbl>
    <w:p w:rsidR="006D3C77" w:rsidRPr="0082173D" w:rsidRDefault="006D3C77" w:rsidP="003D4773">
      <w:pPr>
        <w:spacing w:after="0"/>
        <w:jc w:val="both"/>
        <w:rPr>
          <w:rFonts w:ascii="Garamond" w:hAnsi="Garamond" w:cs="Times New Roman"/>
          <w:b/>
          <w:sz w:val="20"/>
          <w:szCs w:val="20"/>
          <w:lang w:val="en-US"/>
        </w:rPr>
      </w:pPr>
    </w:p>
    <w:p w:rsidR="00771A45" w:rsidRPr="0082173D" w:rsidRDefault="00FD00B5" w:rsidP="007222ED">
      <w:pPr>
        <w:pStyle w:val="Prrafodelista"/>
        <w:numPr>
          <w:ilvl w:val="0"/>
          <w:numId w:val="15"/>
        </w:numPr>
        <w:jc w:val="both"/>
        <w:rPr>
          <w:rFonts w:ascii="Garamond" w:hAnsi="Garamond" w:cs="Times New Roman"/>
          <w:b/>
          <w:sz w:val="20"/>
          <w:szCs w:val="20"/>
          <w:lang w:val="en-US"/>
        </w:rPr>
      </w:pPr>
      <w:r w:rsidRPr="0082173D">
        <w:rPr>
          <w:rFonts w:ascii="Garamond" w:hAnsi="Garamond" w:cs="Times New Roman"/>
          <w:b/>
          <w:sz w:val="20"/>
          <w:szCs w:val="20"/>
          <w:lang w:val="en-US"/>
        </w:rPr>
        <w:t>Thematic importance</w:t>
      </w:r>
    </w:p>
    <w:tbl>
      <w:tblPr>
        <w:tblStyle w:val="Tablaconcuadrcula"/>
        <w:tblW w:w="5000" w:type="pct"/>
        <w:tblLook w:val="04A0" w:firstRow="1" w:lastRow="0" w:firstColumn="1" w:lastColumn="0" w:noHBand="0" w:noVBand="1"/>
      </w:tblPr>
      <w:tblGrid>
        <w:gridCol w:w="13999"/>
        <w:gridCol w:w="617"/>
      </w:tblGrid>
      <w:tr w:rsidR="00D27B7F" w:rsidRPr="00125D16" w:rsidTr="00BB09E4">
        <w:tc>
          <w:tcPr>
            <w:tcW w:w="4789" w:type="pct"/>
            <w:shd w:val="clear" w:color="auto" w:fill="BDD6EE" w:themeFill="accent1" w:themeFillTint="66"/>
          </w:tcPr>
          <w:p w:rsidR="00D27B7F" w:rsidRPr="0082173D" w:rsidRDefault="00D27B7F" w:rsidP="00BB09E4">
            <w:pPr>
              <w:rPr>
                <w:rFonts w:ascii="Garamond" w:hAnsi="Garamond" w:cs="Times New Roman"/>
                <w:b/>
                <w:sz w:val="20"/>
                <w:szCs w:val="20"/>
                <w:lang w:val="en-US"/>
              </w:rPr>
            </w:pPr>
            <w:r w:rsidRPr="0082173D">
              <w:rPr>
                <w:rStyle w:val="rynqvb"/>
                <w:rFonts w:ascii="Garamond" w:hAnsi="Garamond"/>
                <w:b/>
                <w:sz w:val="20"/>
                <w:szCs w:val="20"/>
                <w:lang w:val="en-US"/>
              </w:rPr>
              <w:t>Thematic contents expressed in the scientific article are:</w:t>
            </w:r>
          </w:p>
        </w:tc>
        <w:tc>
          <w:tcPr>
            <w:tcW w:w="211" w:type="pct"/>
            <w:shd w:val="clear" w:color="auto" w:fill="BDD6EE" w:themeFill="accent1" w:themeFillTint="66"/>
          </w:tcPr>
          <w:p w:rsidR="00D27B7F" w:rsidRPr="0082173D" w:rsidRDefault="00D27B7F" w:rsidP="00BB09E4">
            <w:pPr>
              <w:jc w:val="both"/>
              <w:rPr>
                <w:rFonts w:ascii="Garamond" w:hAnsi="Garamond" w:cs="Times New Roman"/>
                <w:b/>
                <w:sz w:val="20"/>
                <w:szCs w:val="20"/>
                <w:lang w:val="en-US"/>
              </w:rPr>
            </w:pPr>
          </w:p>
        </w:tc>
      </w:tr>
      <w:tr w:rsidR="00D27B7F" w:rsidRPr="0082173D" w:rsidTr="00BB09E4">
        <w:tc>
          <w:tcPr>
            <w:tcW w:w="4789" w:type="pct"/>
            <w:shd w:val="clear" w:color="auto" w:fill="DEEAF6" w:themeFill="accent1" w:themeFillTint="33"/>
          </w:tcPr>
          <w:p w:rsidR="00D27B7F" w:rsidRPr="0082173D" w:rsidRDefault="00D27B7F" w:rsidP="00BB09E4">
            <w:pPr>
              <w:rPr>
                <w:rFonts w:ascii="Garamond" w:hAnsi="Garamond" w:cs="Times New Roman"/>
                <w:sz w:val="20"/>
                <w:szCs w:val="20"/>
                <w:lang w:val="en-US"/>
              </w:rPr>
            </w:pPr>
            <w:r w:rsidRPr="0082173D">
              <w:rPr>
                <w:rFonts w:ascii="Garamond" w:hAnsi="Garamond" w:cs="Times New Roman"/>
                <w:sz w:val="20"/>
                <w:szCs w:val="20"/>
                <w:lang w:val="en-US"/>
              </w:rPr>
              <w:t>Significant</w:t>
            </w:r>
          </w:p>
        </w:tc>
        <w:tc>
          <w:tcPr>
            <w:tcW w:w="211" w:type="pct"/>
            <w:shd w:val="clear" w:color="auto" w:fill="DEEAF6" w:themeFill="accent1" w:themeFillTint="33"/>
          </w:tcPr>
          <w:p w:rsidR="00D27B7F" w:rsidRPr="0082173D" w:rsidRDefault="00D27B7F" w:rsidP="00BB09E4">
            <w:pPr>
              <w:jc w:val="both"/>
              <w:rPr>
                <w:rFonts w:ascii="Garamond" w:hAnsi="Garamond" w:cs="Times New Roman"/>
                <w:b/>
                <w:sz w:val="20"/>
                <w:szCs w:val="20"/>
                <w:lang w:val="en-US"/>
              </w:rPr>
            </w:pPr>
          </w:p>
        </w:tc>
      </w:tr>
      <w:tr w:rsidR="00D27B7F" w:rsidRPr="0082173D" w:rsidTr="00BB09E4">
        <w:tc>
          <w:tcPr>
            <w:tcW w:w="4789" w:type="pct"/>
            <w:shd w:val="clear" w:color="auto" w:fill="DEEAF6" w:themeFill="accent1" w:themeFillTint="33"/>
          </w:tcPr>
          <w:p w:rsidR="00D27B7F" w:rsidRPr="0082173D" w:rsidRDefault="00D27B7F" w:rsidP="00BB09E4">
            <w:pPr>
              <w:rPr>
                <w:rFonts w:ascii="Garamond" w:hAnsi="Garamond" w:cs="Times New Roman"/>
                <w:sz w:val="20"/>
                <w:szCs w:val="20"/>
                <w:lang w:val="en-US"/>
              </w:rPr>
            </w:pPr>
            <w:r w:rsidRPr="0082173D">
              <w:rPr>
                <w:rFonts w:ascii="Garamond" w:hAnsi="Garamond" w:cs="Times New Roman"/>
                <w:sz w:val="20"/>
                <w:szCs w:val="20"/>
                <w:lang w:val="en-US"/>
              </w:rPr>
              <w:t>Important</w:t>
            </w:r>
          </w:p>
        </w:tc>
        <w:tc>
          <w:tcPr>
            <w:tcW w:w="211" w:type="pct"/>
            <w:shd w:val="clear" w:color="auto" w:fill="DEEAF6" w:themeFill="accent1" w:themeFillTint="33"/>
          </w:tcPr>
          <w:p w:rsidR="00D27B7F" w:rsidRPr="0082173D" w:rsidRDefault="00D27B7F" w:rsidP="00BB09E4">
            <w:pPr>
              <w:jc w:val="both"/>
              <w:rPr>
                <w:rFonts w:ascii="Garamond" w:hAnsi="Garamond" w:cs="Times New Roman"/>
                <w:b/>
                <w:sz w:val="20"/>
                <w:szCs w:val="20"/>
                <w:lang w:val="en-US"/>
              </w:rPr>
            </w:pPr>
          </w:p>
        </w:tc>
      </w:tr>
      <w:tr w:rsidR="00D27B7F" w:rsidRPr="0082173D" w:rsidTr="00BB09E4">
        <w:tc>
          <w:tcPr>
            <w:tcW w:w="4789" w:type="pct"/>
            <w:shd w:val="clear" w:color="auto" w:fill="DEEAF6" w:themeFill="accent1" w:themeFillTint="33"/>
          </w:tcPr>
          <w:p w:rsidR="00D27B7F" w:rsidRPr="0082173D" w:rsidRDefault="00D27B7F" w:rsidP="00BB09E4">
            <w:pPr>
              <w:rPr>
                <w:rFonts w:ascii="Garamond" w:hAnsi="Garamond" w:cs="Times New Roman"/>
                <w:sz w:val="20"/>
                <w:szCs w:val="20"/>
                <w:lang w:val="en-US"/>
              </w:rPr>
            </w:pPr>
            <w:r w:rsidRPr="0082173D">
              <w:rPr>
                <w:rFonts w:ascii="Garamond" w:hAnsi="Garamond" w:cs="Times New Roman"/>
                <w:sz w:val="20"/>
                <w:szCs w:val="20"/>
                <w:lang w:val="en-US"/>
              </w:rPr>
              <w:t>Unnecessary</w:t>
            </w:r>
          </w:p>
        </w:tc>
        <w:tc>
          <w:tcPr>
            <w:tcW w:w="211" w:type="pct"/>
            <w:shd w:val="clear" w:color="auto" w:fill="DEEAF6" w:themeFill="accent1" w:themeFillTint="33"/>
          </w:tcPr>
          <w:p w:rsidR="00D27B7F" w:rsidRPr="0082173D" w:rsidRDefault="00D27B7F" w:rsidP="00BB09E4">
            <w:pPr>
              <w:jc w:val="both"/>
              <w:rPr>
                <w:rFonts w:ascii="Garamond" w:hAnsi="Garamond" w:cs="Times New Roman"/>
                <w:b/>
                <w:sz w:val="20"/>
                <w:szCs w:val="20"/>
                <w:lang w:val="en-US"/>
              </w:rPr>
            </w:pPr>
          </w:p>
        </w:tc>
      </w:tr>
    </w:tbl>
    <w:p w:rsidR="00771A45" w:rsidRPr="0082173D" w:rsidRDefault="00771A45" w:rsidP="003D4773">
      <w:pPr>
        <w:spacing w:after="0"/>
        <w:jc w:val="both"/>
        <w:rPr>
          <w:rFonts w:ascii="Garamond" w:hAnsi="Garamond" w:cs="Times New Roman"/>
          <w:b/>
          <w:sz w:val="20"/>
          <w:szCs w:val="20"/>
          <w:lang w:val="en-US"/>
        </w:rPr>
      </w:pPr>
    </w:p>
    <w:p w:rsidR="007E6936" w:rsidRPr="0082173D" w:rsidRDefault="00F44266" w:rsidP="00081F9C">
      <w:pPr>
        <w:pStyle w:val="Prrafodelista"/>
        <w:numPr>
          <w:ilvl w:val="0"/>
          <w:numId w:val="15"/>
        </w:numPr>
        <w:jc w:val="both"/>
        <w:rPr>
          <w:rFonts w:ascii="Garamond" w:hAnsi="Garamond" w:cs="Times New Roman"/>
          <w:b/>
          <w:sz w:val="20"/>
          <w:szCs w:val="20"/>
          <w:lang w:val="en-US"/>
        </w:rPr>
      </w:pPr>
      <w:r w:rsidRPr="0082173D">
        <w:rPr>
          <w:rFonts w:ascii="Garamond" w:hAnsi="Garamond" w:cs="Times New Roman"/>
          <w:b/>
          <w:sz w:val="20"/>
          <w:szCs w:val="20"/>
          <w:lang w:val="en-US"/>
        </w:rPr>
        <w:t>Preliminar</w:t>
      </w:r>
      <w:r w:rsidR="00B359E5" w:rsidRPr="0082173D">
        <w:rPr>
          <w:rFonts w:ascii="Garamond" w:hAnsi="Garamond" w:cs="Times New Roman"/>
          <w:b/>
          <w:sz w:val="20"/>
          <w:szCs w:val="20"/>
          <w:lang w:val="en-US"/>
        </w:rPr>
        <w:t>i</w:t>
      </w:r>
      <w:r w:rsidRPr="0082173D">
        <w:rPr>
          <w:rFonts w:ascii="Garamond" w:hAnsi="Garamond" w:cs="Times New Roman"/>
          <w:b/>
          <w:sz w:val="20"/>
          <w:szCs w:val="20"/>
          <w:lang w:val="en-US"/>
        </w:rPr>
        <w:t>es</w:t>
      </w:r>
    </w:p>
    <w:tbl>
      <w:tblPr>
        <w:tblStyle w:val="Tablaconcuadrcula"/>
        <w:tblW w:w="5000" w:type="pct"/>
        <w:tblLook w:val="04A0" w:firstRow="1" w:lastRow="0" w:firstColumn="1" w:lastColumn="0" w:noHBand="0" w:noVBand="1"/>
      </w:tblPr>
      <w:tblGrid>
        <w:gridCol w:w="4951"/>
        <w:gridCol w:w="526"/>
        <w:gridCol w:w="489"/>
        <w:gridCol w:w="8650"/>
      </w:tblGrid>
      <w:tr w:rsidR="00FA3568" w:rsidRPr="00125D16" w:rsidTr="00BB09E4">
        <w:tc>
          <w:tcPr>
            <w:tcW w:w="1694" w:type="pct"/>
            <w:shd w:val="clear" w:color="auto" w:fill="BDD6EE" w:themeFill="accent1" w:themeFillTint="66"/>
          </w:tcPr>
          <w:p w:rsidR="00FA3568" w:rsidRPr="0082173D" w:rsidRDefault="00FA3568" w:rsidP="00BB09E4">
            <w:pPr>
              <w:jc w:val="both"/>
              <w:rPr>
                <w:rFonts w:ascii="Garamond" w:hAnsi="Garamond" w:cs="Times New Roman"/>
                <w:b/>
                <w:sz w:val="20"/>
                <w:szCs w:val="20"/>
                <w:lang w:val="en-US"/>
              </w:rPr>
            </w:pPr>
            <w:r w:rsidRPr="0082173D">
              <w:rPr>
                <w:rFonts w:ascii="Garamond" w:hAnsi="Garamond" w:cs="Times New Roman"/>
                <w:b/>
                <w:sz w:val="20"/>
                <w:szCs w:val="20"/>
                <w:lang w:val="en-US"/>
              </w:rPr>
              <w:t>Title Identification</w:t>
            </w:r>
          </w:p>
        </w:tc>
        <w:tc>
          <w:tcPr>
            <w:tcW w:w="180" w:type="pct"/>
            <w:shd w:val="clear" w:color="auto" w:fill="BDD6EE" w:themeFill="accent1" w:themeFillTint="66"/>
          </w:tcPr>
          <w:p w:rsidR="00FA3568" w:rsidRPr="0082173D" w:rsidRDefault="00FA3568" w:rsidP="00BB09E4">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FA3568" w:rsidRPr="0082173D" w:rsidRDefault="00FA3568" w:rsidP="00BB09E4">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9" w:type="pct"/>
            <w:shd w:val="clear" w:color="auto" w:fill="BDD6EE" w:themeFill="accent1" w:themeFillTint="66"/>
          </w:tcPr>
          <w:p w:rsidR="00FA3568" w:rsidRPr="0082173D" w:rsidRDefault="00FA3568" w:rsidP="00BB09E4">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FA3568" w:rsidRPr="00125D16" w:rsidTr="00BB09E4">
        <w:tc>
          <w:tcPr>
            <w:tcW w:w="1694" w:type="pct"/>
            <w:shd w:val="clear" w:color="auto" w:fill="DEEAF6" w:themeFill="accent1" w:themeFillTint="33"/>
          </w:tcPr>
          <w:p w:rsidR="00FA3568" w:rsidRPr="0082173D" w:rsidRDefault="00FA3568" w:rsidP="00BB09E4">
            <w:pPr>
              <w:jc w:val="both"/>
              <w:rPr>
                <w:rFonts w:ascii="Garamond" w:hAnsi="Garamond" w:cs="Times New Roman"/>
                <w:sz w:val="20"/>
                <w:szCs w:val="20"/>
                <w:lang w:val="en-US"/>
              </w:rPr>
            </w:pPr>
            <w:r w:rsidRPr="0082173D">
              <w:rPr>
                <w:rStyle w:val="rynqvb"/>
                <w:rFonts w:ascii="Garamond" w:hAnsi="Garamond"/>
                <w:sz w:val="20"/>
                <w:szCs w:val="20"/>
                <w:lang w:val="en-US"/>
              </w:rPr>
              <w:t>Does the title identify the theme?</w:t>
            </w:r>
          </w:p>
        </w:tc>
        <w:tc>
          <w:tcPr>
            <w:tcW w:w="180"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167"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2959"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r>
      <w:tr w:rsidR="00FA3568" w:rsidRPr="00125D16" w:rsidTr="00BB09E4">
        <w:tc>
          <w:tcPr>
            <w:tcW w:w="1694" w:type="pct"/>
            <w:shd w:val="clear" w:color="auto" w:fill="DEEAF6" w:themeFill="accent1" w:themeFillTint="33"/>
          </w:tcPr>
          <w:p w:rsidR="00FA3568" w:rsidRPr="0082173D" w:rsidRDefault="00FA3568" w:rsidP="00BB09E4">
            <w:pPr>
              <w:jc w:val="both"/>
              <w:rPr>
                <w:rFonts w:ascii="Garamond" w:hAnsi="Garamond" w:cs="Times New Roman"/>
                <w:sz w:val="20"/>
                <w:szCs w:val="20"/>
                <w:lang w:val="en-US"/>
              </w:rPr>
            </w:pPr>
            <w:r w:rsidRPr="0082173D">
              <w:rPr>
                <w:rFonts w:ascii="Garamond" w:hAnsi="Garamond" w:cs="Times New Roman"/>
                <w:sz w:val="20"/>
                <w:szCs w:val="20"/>
                <w:lang w:val="en-US"/>
              </w:rPr>
              <w:t>Is the title clear, specific, and precise?</w:t>
            </w:r>
          </w:p>
        </w:tc>
        <w:tc>
          <w:tcPr>
            <w:tcW w:w="180"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167"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2959"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r>
      <w:tr w:rsidR="00FA3568" w:rsidRPr="00125D16" w:rsidTr="00BB09E4">
        <w:tc>
          <w:tcPr>
            <w:tcW w:w="1694" w:type="pct"/>
            <w:shd w:val="clear" w:color="auto" w:fill="DEEAF6" w:themeFill="accent1" w:themeFillTint="33"/>
          </w:tcPr>
          <w:p w:rsidR="00FA3568" w:rsidRPr="0082173D" w:rsidRDefault="00FA3568" w:rsidP="00BB09E4">
            <w:pPr>
              <w:jc w:val="both"/>
              <w:rPr>
                <w:rFonts w:ascii="Garamond" w:hAnsi="Garamond" w:cs="Times New Roman"/>
                <w:sz w:val="20"/>
                <w:szCs w:val="20"/>
                <w:lang w:val="en-US"/>
              </w:rPr>
            </w:pPr>
            <w:r w:rsidRPr="0082173D">
              <w:rPr>
                <w:rStyle w:val="rynqvb"/>
                <w:rFonts w:ascii="Garamond" w:hAnsi="Garamond"/>
                <w:sz w:val="20"/>
                <w:szCs w:val="20"/>
                <w:lang w:val="en-US"/>
              </w:rPr>
              <w:t>Does it have translations into English and Portuguese?</w:t>
            </w:r>
          </w:p>
        </w:tc>
        <w:tc>
          <w:tcPr>
            <w:tcW w:w="180"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167"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2959"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r>
    </w:tbl>
    <w:p w:rsidR="00F44266" w:rsidRPr="0082173D" w:rsidRDefault="00F44266" w:rsidP="00246FCA">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FA3568" w:rsidRPr="00125D16" w:rsidTr="00BB09E4">
        <w:tc>
          <w:tcPr>
            <w:tcW w:w="1694" w:type="pct"/>
            <w:shd w:val="clear" w:color="auto" w:fill="BDD6EE" w:themeFill="accent1" w:themeFillTint="66"/>
          </w:tcPr>
          <w:p w:rsidR="00FA3568" w:rsidRPr="0082173D" w:rsidRDefault="00FA3568" w:rsidP="00BB09E4">
            <w:pPr>
              <w:jc w:val="both"/>
              <w:rPr>
                <w:rFonts w:ascii="Garamond" w:hAnsi="Garamond" w:cs="Times New Roman"/>
                <w:b/>
                <w:sz w:val="20"/>
                <w:szCs w:val="20"/>
                <w:lang w:val="en-US"/>
              </w:rPr>
            </w:pPr>
            <w:r w:rsidRPr="0082173D">
              <w:rPr>
                <w:rFonts w:ascii="Garamond" w:hAnsi="Garamond" w:cs="Times New Roman"/>
                <w:b/>
                <w:sz w:val="20"/>
                <w:szCs w:val="20"/>
                <w:lang w:val="en-US"/>
              </w:rPr>
              <w:t xml:space="preserve">Abstract Identification </w:t>
            </w:r>
          </w:p>
        </w:tc>
        <w:tc>
          <w:tcPr>
            <w:tcW w:w="180" w:type="pct"/>
            <w:shd w:val="clear" w:color="auto" w:fill="BDD6EE" w:themeFill="accent1" w:themeFillTint="66"/>
          </w:tcPr>
          <w:p w:rsidR="00FA3568" w:rsidRPr="0082173D" w:rsidRDefault="00FA3568" w:rsidP="00BB09E4">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FA3568" w:rsidRPr="0082173D" w:rsidRDefault="00FA3568" w:rsidP="00BB09E4">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9" w:type="pct"/>
            <w:shd w:val="clear" w:color="auto" w:fill="BDD6EE" w:themeFill="accent1" w:themeFillTint="66"/>
          </w:tcPr>
          <w:p w:rsidR="00FA3568" w:rsidRPr="0082173D" w:rsidRDefault="00FA3568" w:rsidP="00BB09E4">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FA3568" w:rsidRPr="00125D16" w:rsidTr="00BB09E4">
        <w:tc>
          <w:tcPr>
            <w:tcW w:w="1694" w:type="pct"/>
            <w:shd w:val="clear" w:color="auto" w:fill="DEEAF6" w:themeFill="accent1" w:themeFillTint="33"/>
          </w:tcPr>
          <w:p w:rsidR="00FA3568" w:rsidRPr="0082173D" w:rsidRDefault="00FA3568" w:rsidP="00BB09E4">
            <w:pPr>
              <w:rPr>
                <w:rFonts w:ascii="Garamond" w:hAnsi="Garamond" w:cs="Times New Roman"/>
                <w:sz w:val="20"/>
                <w:szCs w:val="20"/>
                <w:lang w:val="en-US"/>
              </w:rPr>
            </w:pPr>
            <w:r w:rsidRPr="0082173D">
              <w:rPr>
                <w:rFonts w:ascii="Garamond" w:hAnsi="Garamond" w:cs="Times New Roman"/>
                <w:sz w:val="20"/>
                <w:szCs w:val="20"/>
                <w:lang w:val="en-US"/>
              </w:rPr>
              <w:t xml:space="preserve">Does it cover the topic of the article in a general way? </w:t>
            </w:r>
          </w:p>
        </w:tc>
        <w:tc>
          <w:tcPr>
            <w:tcW w:w="180"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167"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2959"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r>
      <w:tr w:rsidR="00FA3568" w:rsidRPr="00125D16" w:rsidTr="00BB09E4">
        <w:tc>
          <w:tcPr>
            <w:tcW w:w="1694" w:type="pct"/>
            <w:shd w:val="clear" w:color="auto" w:fill="DEEAF6" w:themeFill="accent1" w:themeFillTint="33"/>
          </w:tcPr>
          <w:p w:rsidR="00FA3568" w:rsidRPr="0082173D" w:rsidRDefault="00FA3568" w:rsidP="00BB09E4">
            <w:pPr>
              <w:rPr>
                <w:rFonts w:ascii="Garamond" w:hAnsi="Garamond" w:cs="Times New Roman"/>
                <w:sz w:val="20"/>
                <w:szCs w:val="20"/>
                <w:lang w:val="en-US"/>
              </w:rPr>
            </w:pPr>
            <w:r w:rsidRPr="0082173D">
              <w:rPr>
                <w:rFonts w:ascii="Garamond" w:hAnsi="Garamond" w:cs="Times New Roman"/>
                <w:sz w:val="20"/>
                <w:szCs w:val="20"/>
                <w:lang w:val="en-US"/>
              </w:rPr>
              <w:t>Is it clear, coherent, and succinct?</w:t>
            </w:r>
          </w:p>
        </w:tc>
        <w:tc>
          <w:tcPr>
            <w:tcW w:w="180"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167"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2959"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r>
      <w:tr w:rsidR="00FA3568" w:rsidRPr="00125D16" w:rsidTr="00BB09E4">
        <w:tc>
          <w:tcPr>
            <w:tcW w:w="1694" w:type="pct"/>
            <w:shd w:val="clear" w:color="auto" w:fill="DEEAF6" w:themeFill="accent1" w:themeFillTint="33"/>
          </w:tcPr>
          <w:p w:rsidR="00FA3568" w:rsidRPr="0082173D" w:rsidRDefault="00FA3568" w:rsidP="00BB09E4">
            <w:pPr>
              <w:jc w:val="both"/>
              <w:rPr>
                <w:rFonts w:ascii="Garamond" w:hAnsi="Garamond" w:cs="Times New Roman"/>
                <w:sz w:val="20"/>
                <w:szCs w:val="20"/>
                <w:lang w:val="en-US"/>
              </w:rPr>
            </w:pPr>
            <w:r w:rsidRPr="0082173D">
              <w:rPr>
                <w:rStyle w:val="rynqvb"/>
                <w:rFonts w:ascii="Garamond" w:hAnsi="Garamond"/>
                <w:sz w:val="20"/>
                <w:szCs w:val="20"/>
                <w:lang w:val="en-US"/>
              </w:rPr>
              <w:t>Does it have translations into English and Portuguese?</w:t>
            </w:r>
          </w:p>
        </w:tc>
        <w:tc>
          <w:tcPr>
            <w:tcW w:w="180"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167"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c>
          <w:tcPr>
            <w:tcW w:w="2959" w:type="pct"/>
            <w:shd w:val="clear" w:color="auto" w:fill="DEEAF6" w:themeFill="accent1" w:themeFillTint="33"/>
          </w:tcPr>
          <w:p w:rsidR="00FA3568" w:rsidRPr="0082173D" w:rsidRDefault="00FA3568" w:rsidP="00BB09E4">
            <w:pPr>
              <w:jc w:val="both"/>
              <w:rPr>
                <w:rFonts w:ascii="Garamond" w:hAnsi="Garamond" w:cs="Times New Roman"/>
                <w:b/>
                <w:sz w:val="20"/>
                <w:szCs w:val="20"/>
                <w:lang w:val="en-US"/>
              </w:rPr>
            </w:pPr>
          </w:p>
        </w:tc>
      </w:tr>
    </w:tbl>
    <w:p w:rsidR="002F2018" w:rsidRPr="0082173D" w:rsidRDefault="002F2018" w:rsidP="00246FCA">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63"/>
        <w:gridCol w:w="526"/>
        <w:gridCol w:w="489"/>
        <w:gridCol w:w="8638"/>
      </w:tblGrid>
      <w:tr w:rsidR="00912E46" w:rsidRPr="00125D16" w:rsidTr="00912E46">
        <w:tc>
          <w:tcPr>
            <w:tcW w:w="1698" w:type="pct"/>
            <w:shd w:val="clear" w:color="auto" w:fill="BDD6EE" w:themeFill="accent1" w:themeFillTint="66"/>
          </w:tcPr>
          <w:p w:rsidR="00912E46" w:rsidRPr="0082173D" w:rsidRDefault="00912E46" w:rsidP="00912E46">
            <w:pPr>
              <w:jc w:val="both"/>
              <w:rPr>
                <w:rFonts w:ascii="Garamond" w:hAnsi="Garamond" w:cs="Times New Roman"/>
                <w:b/>
                <w:sz w:val="20"/>
                <w:szCs w:val="20"/>
                <w:lang w:val="en-US"/>
              </w:rPr>
            </w:pPr>
            <w:r w:rsidRPr="0082173D">
              <w:rPr>
                <w:rFonts w:ascii="Garamond" w:hAnsi="Garamond" w:cs="Times New Roman"/>
                <w:b/>
                <w:sz w:val="20"/>
                <w:szCs w:val="20"/>
                <w:lang w:val="en-US"/>
              </w:rPr>
              <w:t>Identification of the keywords</w:t>
            </w:r>
          </w:p>
        </w:tc>
        <w:tc>
          <w:tcPr>
            <w:tcW w:w="180"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5"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8154B9" w:rsidRPr="00125D16" w:rsidTr="00912E46">
        <w:tc>
          <w:tcPr>
            <w:tcW w:w="1698" w:type="pct"/>
            <w:shd w:val="clear" w:color="auto" w:fill="DEEAF6" w:themeFill="accent1" w:themeFillTint="33"/>
          </w:tcPr>
          <w:p w:rsidR="008154B9" w:rsidRPr="0082173D" w:rsidRDefault="008154B9" w:rsidP="008154B9">
            <w:pPr>
              <w:rPr>
                <w:rFonts w:ascii="Garamond" w:hAnsi="Garamond" w:cs="Times New Roman"/>
                <w:sz w:val="20"/>
                <w:szCs w:val="20"/>
                <w:lang w:val="en-US"/>
              </w:rPr>
            </w:pPr>
            <w:r w:rsidRPr="0082173D">
              <w:rPr>
                <w:rFonts w:ascii="Garamond" w:hAnsi="Garamond" w:cs="Times New Roman"/>
                <w:sz w:val="20"/>
                <w:szCs w:val="20"/>
                <w:lang w:val="en-US"/>
              </w:rPr>
              <w:t>Are the keywords related to the topic of the article?</w:t>
            </w:r>
          </w:p>
        </w:tc>
        <w:tc>
          <w:tcPr>
            <w:tcW w:w="180"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c>
          <w:tcPr>
            <w:tcW w:w="167"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c>
          <w:tcPr>
            <w:tcW w:w="2955"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r>
      <w:tr w:rsidR="008154B9" w:rsidRPr="00125D16" w:rsidTr="00912E46">
        <w:tc>
          <w:tcPr>
            <w:tcW w:w="1698" w:type="pct"/>
            <w:shd w:val="clear" w:color="auto" w:fill="DEEAF6" w:themeFill="accent1" w:themeFillTint="33"/>
          </w:tcPr>
          <w:p w:rsidR="008154B9" w:rsidRPr="0082173D" w:rsidRDefault="008154B9" w:rsidP="008154B9">
            <w:pPr>
              <w:rPr>
                <w:rFonts w:ascii="Garamond" w:hAnsi="Garamond" w:cs="Times New Roman"/>
                <w:sz w:val="20"/>
                <w:szCs w:val="20"/>
                <w:lang w:val="en-US"/>
              </w:rPr>
            </w:pPr>
            <w:r w:rsidRPr="0082173D">
              <w:rPr>
                <w:rFonts w:ascii="Garamond" w:hAnsi="Garamond" w:cs="Times New Roman"/>
                <w:sz w:val="20"/>
                <w:szCs w:val="20"/>
                <w:lang w:val="en-US"/>
              </w:rPr>
              <w:t>Do they allow the thematic location of the content of the article?</w:t>
            </w:r>
          </w:p>
        </w:tc>
        <w:tc>
          <w:tcPr>
            <w:tcW w:w="180"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c>
          <w:tcPr>
            <w:tcW w:w="167"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c>
          <w:tcPr>
            <w:tcW w:w="2955"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r>
      <w:tr w:rsidR="008154B9" w:rsidRPr="00125D16" w:rsidTr="00912E46">
        <w:tc>
          <w:tcPr>
            <w:tcW w:w="1698" w:type="pct"/>
            <w:shd w:val="clear" w:color="auto" w:fill="DEEAF6" w:themeFill="accent1" w:themeFillTint="33"/>
          </w:tcPr>
          <w:p w:rsidR="008154B9" w:rsidRPr="0082173D" w:rsidRDefault="008154B9" w:rsidP="008154B9">
            <w:pPr>
              <w:jc w:val="both"/>
              <w:rPr>
                <w:rFonts w:ascii="Garamond" w:hAnsi="Garamond" w:cs="Times New Roman"/>
                <w:sz w:val="20"/>
                <w:szCs w:val="20"/>
                <w:lang w:val="en-US"/>
              </w:rPr>
            </w:pPr>
            <w:r w:rsidRPr="0082173D">
              <w:rPr>
                <w:rStyle w:val="rynqvb"/>
                <w:rFonts w:ascii="Garamond" w:hAnsi="Garamond"/>
                <w:sz w:val="20"/>
                <w:szCs w:val="20"/>
                <w:lang w:val="en-US"/>
              </w:rPr>
              <w:t>Do they have translations into English and Portuguese?</w:t>
            </w:r>
          </w:p>
        </w:tc>
        <w:tc>
          <w:tcPr>
            <w:tcW w:w="180"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c>
          <w:tcPr>
            <w:tcW w:w="167"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c>
          <w:tcPr>
            <w:tcW w:w="2955" w:type="pct"/>
            <w:shd w:val="clear" w:color="auto" w:fill="DEEAF6" w:themeFill="accent1" w:themeFillTint="33"/>
          </w:tcPr>
          <w:p w:rsidR="008154B9" w:rsidRPr="0082173D" w:rsidRDefault="008154B9" w:rsidP="008154B9">
            <w:pPr>
              <w:jc w:val="both"/>
              <w:rPr>
                <w:rFonts w:ascii="Garamond" w:hAnsi="Garamond" w:cs="Times New Roman"/>
                <w:b/>
                <w:sz w:val="20"/>
                <w:szCs w:val="20"/>
                <w:lang w:val="en-US"/>
              </w:rPr>
            </w:pPr>
          </w:p>
        </w:tc>
      </w:tr>
    </w:tbl>
    <w:p w:rsidR="002F2018" w:rsidRPr="0082173D" w:rsidRDefault="002F2018" w:rsidP="00246FCA">
      <w:pPr>
        <w:spacing w:after="0"/>
        <w:jc w:val="both"/>
        <w:rPr>
          <w:rFonts w:ascii="Garamond" w:hAnsi="Garamond" w:cs="Times New Roman"/>
          <w:b/>
          <w:sz w:val="20"/>
          <w:szCs w:val="20"/>
          <w:lang w:val="en-US"/>
        </w:rPr>
      </w:pPr>
    </w:p>
    <w:p w:rsidR="00987B0F" w:rsidRPr="0082173D" w:rsidRDefault="00550F3F" w:rsidP="008040C4">
      <w:pPr>
        <w:pStyle w:val="Prrafodelista"/>
        <w:numPr>
          <w:ilvl w:val="0"/>
          <w:numId w:val="15"/>
        </w:numPr>
        <w:jc w:val="both"/>
        <w:rPr>
          <w:rFonts w:ascii="Garamond" w:hAnsi="Garamond" w:cs="Times New Roman"/>
          <w:sz w:val="20"/>
          <w:szCs w:val="20"/>
          <w:lang w:val="en-US"/>
        </w:rPr>
      </w:pPr>
      <w:r w:rsidRPr="0082173D">
        <w:rPr>
          <w:rFonts w:ascii="Garamond" w:hAnsi="Garamond" w:cs="Times New Roman"/>
          <w:b/>
          <w:sz w:val="20"/>
          <w:szCs w:val="20"/>
          <w:lang w:val="en-US"/>
        </w:rPr>
        <w:t>Content</w:t>
      </w:r>
    </w:p>
    <w:tbl>
      <w:tblPr>
        <w:tblStyle w:val="Tablaconcuadrcula"/>
        <w:tblW w:w="5000" w:type="pct"/>
        <w:tblLook w:val="04A0" w:firstRow="1" w:lastRow="0" w:firstColumn="1" w:lastColumn="0" w:noHBand="0" w:noVBand="1"/>
      </w:tblPr>
      <w:tblGrid>
        <w:gridCol w:w="4963"/>
        <w:gridCol w:w="526"/>
        <w:gridCol w:w="489"/>
        <w:gridCol w:w="8638"/>
      </w:tblGrid>
      <w:tr w:rsidR="00912E46" w:rsidRPr="00125D16" w:rsidTr="00912E46">
        <w:tc>
          <w:tcPr>
            <w:tcW w:w="1698" w:type="pct"/>
            <w:shd w:val="clear" w:color="auto" w:fill="BDD6EE" w:themeFill="accent1" w:themeFillTint="66"/>
          </w:tcPr>
          <w:p w:rsidR="00912E46" w:rsidRPr="0082173D" w:rsidRDefault="0063426F" w:rsidP="0063426F">
            <w:pPr>
              <w:jc w:val="both"/>
              <w:rPr>
                <w:rFonts w:ascii="Garamond" w:hAnsi="Garamond" w:cs="Times New Roman"/>
                <w:b/>
                <w:sz w:val="20"/>
                <w:szCs w:val="20"/>
                <w:lang w:val="en-US"/>
              </w:rPr>
            </w:pPr>
            <w:r w:rsidRPr="0082173D">
              <w:rPr>
                <w:rFonts w:ascii="Garamond" w:hAnsi="Garamond" w:cs="Times New Roman"/>
                <w:b/>
                <w:sz w:val="20"/>
                <w:szCs w:val="20"/>
                <w:lang w:val="en-US"/>
              </w:rPr>
              <w:t>Identification of the</w:t>
            </w:r>
            <w:r w:rsidR="00912E46" w:rsidRPr="0082173D">
              <w:rPr>
                <w:rFonts w:ascii="Garamond" w:hAnsi="Garamond" w:cs="Times New Roman"/>
                <w:b/>
                <w:sz w:val="20"/>
                <w:szCs w:val="20"/>
                <w:lang w:val="en-US"/>
              </w:rPr>
              <w:t xml:space="preserve"> Introduc</w:t>
            </w:r>
            <w:r w:rsidRPr="0082173D">
              <w:rPr>
                <w:rFonts w:ascii="Garamond" w:hAnsi="Garamond" w:cs="Times New Roman"/>
                <w:b/>
                <w:sz w:val="20"/>
                <w:szCs w:val="20"/>
                <w:lang w:val="en-US"/>
              </w:rPr>
              <w:t>tio</w:t>
            </w:r>
            <w:r w:rsidR="00912E46" w:rsidRPr="0082173D">
              <w:rPr>
                <w:rFonts w:ascii="Garamond" w:hAnsi="Garamond" w:cs="Times New Roman"/>
                <w:b/>
                <w:sz w:val="20"/>
                <w:szCs w:val="20"/>
                <w:lang w:val="en-US"/>
              </w:rPr>
              <w:t>n</w:t>
            </w:r>
          </w:p>
        </w:tc>
        <w:tc>
          <w:tcPr>
            <w:tcW w:w="180"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5"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246FCA" w:rsidRPr="00125D16" w:rsidTr="00912E46">
        <w:tc>
          <w:tcPr>
            <w:tcW w:w="1698" w:type="pct"/>
            <w:shd w:val="clear" w:color="auto" w:fill="DEEAF6" w:themeFill="accent1" w:themeFillTint="33"/>
          </w:tcPr>
          <w:p w:rsidR="00246FCA" w:rsidRPr="0082173D" w:rsidRDefault="00AF5A8F" w:rsidP="00CB3E65">
            <w:pPr>
              <w:jc w:val="both"/>
              <w:rPr>
                <w:rFonts w:ascii="Garamond" w:hAnsi="Garamond" w:cs="Times New Roman"/>
                <w:sz w:val="20"/>
                <w:szCs w:val="20"/>
                <w:lang w:val="en-US"/>
              </w:rPr>
            </w:pPr>
            <w:r w:rsidRPr="0082173D">
              <w:rPr>
                <w:rStyle w:val="rynqvb"/>
                <w:rFonts w:ascii="Garamond" w:hAnsi="Garamond"/>
                <w:sz w:val="20"/>
                <w:szCs w:val="20"/>
                <w:lang w:val="en-US"/>
              </w:rPr>
              <w:t>Is the introduction a preamble of the aspects to be developed in the article?</w:t>
            </w:r>
          </w:p>
        </w:tc>
        <w:tc>
          <w:tcPr>
            <w:tcW w:w="180"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c>
          <w:tcPr>
            <w:tcW w:w="167"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c>
          <w:tcPr>
            <w:tcW w:w="2955"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r>
      <w:tr w:rsidR="00246FCA" w:rsidRPr="00125D16" w:rsidTr="00912E46">
        <w:tc>
          <w:tcPr>
            <w:tcW w:w="1698" w:type="pct"/>
            <w:shd w:val="clear" w:color="auto" w:fill="DEEAF6" w:themeFill="accent1" w:themeFillTint="33"/>
          </w:tcPr>
          <w:p w:rsidR="00246FCA" w:rsidRPr="0082173D" w:rsidRDefault="00AF5A8F" w:rsidP="00CB3E65">
            <w:pPr>
              <w:jc w:val="both"/>
              <w:rPr>
                <w:rFonts w:ascii="Garamond" w:hAnsi="Garamond" w:cs="Times New Roman"/>
                <w:sz w:val="20"/>
                <w:szCs w:val="20"/>
                <w:lang w:val="en-US"/>
              </w:rPr>
            </w:pPr>
            <w:r w:rsidRPr="0082173D">
              <w:rPr>
                <w:rStyle w:val="rynqvb"/>
                <w:rFonts w:ascii="Garamond" w:hAnsi="Garamond"/>
                <w:sz w:val="20"/>
                <w:szCs w:val="20"/>
                <w:lang w:val="en-US"/>
              </w:rPr>
              <w:t>Is the fundamental purpose of the review stated?</w:t>
            </w:r>
          </w:p>
        </w:tc>
        <w:tc>
          <w:tcPr>
            <w:tcW w:w="180"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c>
          <w:tcPr>
            <w:tcW w:w="167"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c>
          <w:tcPr>
            <w:tcW w:w="2955"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r>
      <w:tr w:rsidR="00246FCA" w:rsidRPr="00125D16" w:rsidTr="00912E46">
        <w:tc>
          <w:tcPr>
            <w:tcW w:w="1698" w:type="pct"/>
            <w:shd w:val="clear" w:color="auto" w:fill="DEEAF6" w:themeFill="accent1" w:themeFillTint="33"/>
          </w:tcPr>
          <w:p w:rsidR="00246FCA" w:rsidRPr="0082173D" w:rsidRDefault="00AF5A8F" w:rsidP="00AF5A8F">
            <w:pPr>
              <w:jc w:val="both"/>
              <w:rPr>
                <w:rFonts w:ascii="Garamond" w:hAnsi="Garamond" w:cs="Times New Roman"/>
                <w:sz w:val="20"/>
                <w:szCs w:val="20"/>
                <w:lang w:val="en-US"/>
              </w:rPr>
            </w:pPr>
            <w:r w:rsidRPr="0082173D">
              <w:rPr>
                <w:rStyle w:val="rynqvb"/>
                <w:rFonts w:ascii="Garamond" w:hAnsi="Garamond"/>
                <w:sz w:val="20"/>
                <w:szCs w:val="20"/>
                <w:lang w:val="en-US"/>
              </w:rPr>
              <w:t>Does it comment on the type of methodology in which the review will be developed?</w:t>
            </w:r>
          </w:p>
        </w:tc>
        <w:tc>
          <w:tcPr>
            <w:tcW w:w="180"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c>
          <w:tcPr>
            <w:tcW w:w="167"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c>
          <w:tcPr>
            <w:tcW w:w="2955" w:type="pct"/>
            <w:shd w:val="clear" w:color="auto" w:fill="DEEAF6" w:themeFill="accent1" w:themeFillTint="33"/>
          </w:tcPr>
          <w:p w:rsidR="00246FCA" w:rsidRPr="0082173D" w:rsidRDefault="00246FCA" w:rsidP="00590FF3">
            <w:pPr>
              <w:jc w:val="both"/>
              <w:rPr>
                <w:rFonts w:ascii="Garamond" w:hAnsi="Garamond" w:cs="Times New Roman"/>
                <w:b/>
                <w:sz w:val="20"/>
                <w:szCs w:val="20"/>
                <w:lang w:val="en-US"/>
              </w:rPr>
            </w:pPr>
          </w:p>
        </w:tc>
      </w:tr>
      <w:tr w:rsidR="00AF5A8F" w:rsidRPr="00125D16" w:rsidTr="00912E46">
        <w:tc>
          <w:tcPr>
            <w:tcW w:w="1698" w:type="pct"/>
            <w:shd w:val="clear" w:color="auto" w:fill="DEEAF6" w:themeFill="accent1" w:themeFillTint="33"/>
          </w:tcPr>
          <w:p w:rsidR="00AF5A8F" w:rsidRPr="0082173D" w:rsidRDefault="00AF5A8F" w:rsidP="00AF5A8F">
            <w:pPr>
              <w:jc w:val="both"/>
              <w:rPr>
                <w:rFonts w:ascii="Garamond" w:hAnsi="Garamond" w:cs="Times New Roman"/>
                <w:sz w:val="20"/>
                <w:szCs w:val="20"/>
                <w:lang w:val="en-US"/>
              </w:rPr>
            </w:pPr>
            <w:r w:rsidRPr="0082173D">
              <w:rPr>
                <w:rFonts w:ascii="Garamond" w:hAnsi="Garamond" w:cs="Times New Roman"/>
                <w:sz w:val="20"/>
                <w:szCs w:val="20"/>
                <w:lang w:val="en-US"/>
              </w:rPr>
              <w:t>Does it include relevant and accurate theoretical material that supports the first approach to the content of the manuscript?</w:t>
            </w:r>
          </w:p>
        </w:tc>
        <w:tc>
          <w:tcPr>
            <w:tcW w:w="180" w:type="pct"/>
            <w:shd w:val="clear" w:color="auto" w:fill="DEEAF6" w:themeFill="accent1" w:themeFillTint="33"/>
          </w:tcPr>
          <w:p w:rsidR="00AF5A8F" w:rsidRPr="0082173D" w:rsidRDefault="00AF5A8F" w:rsidP="00AF5A8F">
            <w:pPr>
              <w:jc w:val="both"/>
              <w:rPr>
                <w:rFonts w:ascii="Garamond" w:hAnsi="Garamond" w:cs="Times New Roman"/>
                <w:b/>
                <w:sz w:val="20"/>
                <w:szCs w:val="20"/>
                <w:lang w:val="en-US"/>
              </w:rPr>
            </w:pPr>
          </w:p>
        </w:tc>
        <w:tc>
          <w:tcPr>
            <w:tcW w:w="167" w:type="pct"/>
            <w:shd w:val="clear" w:color="auto" w:fill="DEEAF6" w:themeFill="accent1" w:themeFillTint="33"/>
          </w:tcPr>
          <w:p w:rsidR="00AF5A8F" w:rsidRPr="0082173D" w:rsidRDefault="00AF5A8F" w:rsidP="00AF5A8F">
            <w:pPr>
              <w:jc w:val="both"/>
              <w:rPr>
                <w:rFonts w:ascii="Garamond" w:hAnsi="Garamond" w:cs="Times New Roman"/>
                <w:b/>
                <w:sz w:val="20"/>
                <w:szCs w:val="20"/>
                <w:lang w:val="en-US"/>
              </w:rPr>
            </w:pPr>
          </w:p>
        </w:tc>
        <w:tc>
          <w:tcPr>
            <w:tcW w:w="2955" w:type="pct"/>
            <w:shd w:val="clear" w:color="auto" w:fill="DEEAF6" w:themeFill="accent1" w:themeFillTint="33"/>
          </w:tcPr>
          <w:p w:rsidR="00AF5A8F" w:rsidRPr="0082173D" w:rsidRDefault="00AF5A8F" w:rsidP="00AF5A8F">
            <w:pPr>
              <w:jc w:val="both"/>
              <w:rPr>
                <w:rFonts w:ascii="Garamond" w:hAnsi="Garamond" w:cs="Times New Roman"/>
                <w:b/>
                <w:sz w:val="20"/>
                <w:szCs w:val="20"/>
                <w:lang w:val="en-US"/>
              </w:rPr>
            </w:pPr>
          </w:p>
        </w:tc>
      </w:tr>
    </w:tbl>
    <w:p w:rsidR="00C422B0" w:rsidRPr="00125D16" w:rsidRDefault="00A700EF" w:rsidP="003661C4">
      <w:pPr>
        <w:tabs>
          <w:tab w:val="left" w:pos="4850"/>
        </w:tabs>
        <w:spacing w:before="240" w:after="0"/>
        <w:jc w:val="both"/>
        <w:rPr>
          <w:rFonts w:ascii="Garamond" w:hAnsi="Garamond" w:cs="Times New Roman"/>
          <w:sz w:val="16"/>
          <w:szCs w:val="16"/>
          <w:lang w:val="en-US"/>
        </w:rPr>
      </w:pPr>
      <w:r w:rsidRPr="00125D16">
        <w:rPr>
          <w:rStyle w:val="rynqvb"/>
          <w:rFonts w:ascii="Garamond" w:hAnsi="Garamond"/>
          <w:sz w:val="16"/>
          <w:szCs w:val="16"/>
          <w:lang w:val="en-US"/>
        </w:rPr>
        <w:t>*Fill in this item only if the article presents t</w:t>
      </w:r>
      <w:bookmarkStart w:id="0" w:name="_GoBack"/>
      <w:bookmarkEnd w:id="0"/>
      <w:r w:rsidRPr="00125D16">
        <w:rPr>
          <w:rStyle w:val="rynqvb"/>
          <w:rFonts w:ascii="Garamond" w:hAnsi="Garamond"/>
          <w:sz w:val="16"/>
          <w:szCs w:val="16"/>
          <w:lang w:val="en-US"/>
        </w:rPr>
        <w:t>he section called</w:t>
      </w:r>
      <w:r w:rsidR="00C422B0" w:rsidRPr="00125D16">
        <w:rPr>
          <w:rFonts w:ascii="Garamond" w:hAnsi="Garamond" w:cs="Times New Roman"/>
          <w:sz w:val="16"/>
          <w:szCs w:val="16"/>
          <w:lang w:val="en-US"/>
        </w:rPr>
        <w:t xml:space="preserve"> </w:t>
      </w:r>
      <w:r w:rsidRPr="00125D16">
        <w:rPr>
          <w:rFonts w:ascii="Garamond" w:hAnsi="Garamond" w:cs="Times New Roman"/>
          <w:sz w:val="16"/>
          <w:szCs w:val="16"/>
          <w:lang w:val="en-US"/>
        </w:rPr>
        <w:t>M</w:t>
      </w:r>
      <w:r w:rsidR="00C422B0" w:rsidRPr="00125D16">
        <w:rPr>
          <w:rFonts w:ascii="Garamond" w:hAnsi="Garamond" w:cs="Times New Roman"/>
          <w:sz w:val="16"/>
          <w:szCs w:val="16"/>
          <w:lang w:val="en-US"/>
        </w:rPr>
        <w:t>et</w:t>
      </w:r>
      <w:r w:rsidRPr="00125D16">
        <w:rPr>
          <w:rFonts w:ascii="Garamond" w:hAnsi="Garamond" w:cs="Times New Roman"/>
          <w:sz w:val="16"/>
          <w:szCs w:val="16"/>
          <w:lang w:val="en-US"/>
        </w:rPr>
        <w:t>hodology</w:t>
      </w:r>
      <w:r w:rsidR="00B842A9" w:rsidRPr="00125D16">
        <w:rPr>
          <w:rFonts w:ascii="Garamond" w:hAnsi="Garamond" w:cs="Times New Roman"/>
          <w:sz w:val="16"/>
          <w:szCs w:val="16"/>
          <w:lang w:val="en-US"/>
        </w:rPr>
        <w:t>.</w:t>
      </w:r>
    </w:p>
    <w:tbl>
      <w:tblPr>
        <w:tblStyle w:val="Tablaconcuadrcula"/>
        <w:tblW w:w="5000" w:type="pct"/>
        <w:tblLook w:val="04A0" w:firstRow="1" w:lastRow="0" w:firstColumn="1" w:lastColumn="0" w:noHBand="0" w:noVBand="1"/>
      </w:tblPr>
      <w:tblGrid>
        <w:gridCol w:w="4951"/>
        <w:gridCol w:w="526"/>
        <w:gridCol w:w="489"/>
        <w:gridCol w:w="8650"/>
      </w:tblGrid>
      <w:tr w:rsidR="00912E46" w:rsidRPr="00125D16" w:rsidTr="00912E46">
        <w:tc>
          <w:tcPr>
            <w:tcW w:w="1694" w:type="pct"/>
            <w:shd w:val="clear" w:color="auto" w:fill="BDD6EE" w:themeFill="accent1" w:themeFillTint="66"/>
          </w:tcPr>
          <w:p w:rsidR="00912E46" w:rsidRPr="0082173D" w:rsidRDefault="007641CC" w:rsidP="007641CC">
            <w:pPr>
              <w:jc w:val="both"/>
              <w:rPr>
                <w:rFonts w:ascii="Garamond" w:hAnsi="Garamond" w:cs="Times New Roman"/>
                <w:b/>
                <w:sz w:val="20"/>
                <w:szCs w:val="20"/>
                <w:lang w:val="en-US"/>
              </w:rPr>
            </w:pPr>
            <w:r w:rsidRPr="0082173D">
              <w:rPr>
                <w:rFonts w:ascii="Garamond" w:hAnsi="Garamond" w:cs="Times New Roman"/>
                <w:b/>
                <w:sz w:val="20"/>
                <w:szCs w:val="20"/>
                <w:lang w:val="en-US"/>
              </w:rPr>
              <w:t>Identification of the</w:t>
            </w:r>
            <w:r w:rsidR="00912E46" w:rsidRPr="0082173D">
              <w:rPr>
                <w:rFonts w:ascii="Garamond" w:hAnsi="Garamond" w:cs="Times New Roman"/>
                <w:b/>
                <w:sz w:val="20"/>
                <w:szCs w:val="20"/>
                <w:lang w:val="en-US"/>
              </w:rPr>
              <w:t xml:space="preserve"> Met</w:t>
            </w:r>
            <w:r w:rsidRPr="0082173D">
              <w:rPr>
                <w:rFonts w:ascii="Garamond" w:hAnsi="Garamond" w:cs="Times New Roman"/>
                <w:b/>
                <w:sz w:val="20"/>
                <w:szCs w:val="20"/>
                <w:lang w:val="en-US"/>
              </w:rPr>
              <w:t>h</w:t>
            </w:r>
            <w:r w:rsidR="00912E46" w:rsidRPr="0082173D">
              <w:rPr>
                <w:rFonts w:ascii="Garamond" w:hAnsi="Garamond" w:cs="Times New Roman"/>
                <w:b/>
                <w:sz w:val="20"/>
                <w:szCs w:val="20"/>
                <w:lang w:val="en-US"/>
              </w:rPr>
              <w:t>odolog</w:t>
            </w:r>
            <w:r w:rsidRPr="0082173D">
              <w:rPr>
                <w:rFonts w:ascii="Garamond" w:hAnsi="Garamond" w:cs="Times New Roman"/>
                <w:b/>
                <w:sz w:val="20"/>
                <w:szCs w:val="20"/>
                <w:lang w:val="en-US"/>
              </w:rPr>
              <w:t>y</w:t>
            </w:r>
          </w:p>
        </w:tc>
        <w:tc>
          <w:tcPr>
            <w:tcW w:w="180"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9"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767B2D" w:rsidRPr="00125D16" w:rsidTr="00912E46">
        <w:tc>
          <w:tcPr>
            <w:tcW w:w="1694" w:type="pct"/>
            <w:shd w:val="clear" w:color="auto" w:fill="DEEAF6" w:themeFill="accent1" w:themeFillTint="33"/>
          </w:tcPr>
          <w:p w:rsidR="00767B2D" w:rsidRPr="0082173D" w:rsidRDefault="00E81647" w:rsidP="00767B2D">
            <w:pPr>
              <w:jc w:val="both"/>
              <w:rPr>
                <w:rFonts w:ascii="Garamond" w:hAnsi="Garamond" w:cs="Times New Roman"/>
                <w:sz w:val="20"/>
                <w:szCs w:val="20"/>
                <w:lang w:val="en-US"/>
              </w:rPr>
            </w:pPr>
            <w:r w:rsidRPr="0082173D">
              <w:rPr>
                <w:rStyle w:val="rynqvb"/>
                <w:rFonts w:ascii="Garamond" w:hAnsi="Garamond"/>
                <w:sz w:val="20"/>
                <w:szCs w:val="20"/>
                <w:lang w:val="en-US"/>
              </w:rPr>
              <w:lastRenderedPageBreak/>
              <w:t>Is the procedure developed for the location, selection, analysis</w:t>
            </w:r>
            <w:r w:rsidR="009566AB" w:rsidRPr="0082173D">
              <w:rPr>
                <w:rStyle w:val="rynqvb"/>
                <w:rFonts w:ascii="Garamond" w:hAnsi="Garamond"/>
                <w:sz w:val="20"/>
                <w:szCs w:val="20"/>
                <w:lang w:val="en-US"/>
              </w:rPr>
              <w:t>,</w:t>
            </w:r>
            <w:r w:rsidRPr="0082173D">
              <w:rPr>
                <w:rStyle w:val="rynqvb"/>
                <w:rFonts w:ascii="Garamond" w:hAnsi="Garamond"/>
                <w:sz w:val="20"/>
                <w:szCs w:val="20"/>
                <w:lang w:val="en-US"/>
              </w:rPr>
              <w:t xml:space="preserve"> and validation of the sources consulted described?</w:t>
            </w:r>
          </w:p>
        </w:tc>
        <w:tc>
          <w:tcPr>
            <w:tcW w:w="180" w:type="pct"/>
            <w:shd w:val="clear" w:color="auto" w:fill="DEEAF6" w:themeFill="accent1" w:themeFillTint="33"/>
          </w:tcPr>
          <w:p w:rsidR="00767B2D" w:rsidRPr="0082173D" w:rsidRDefault="00767B2D" w:rsidP="00364A36">
            <w:pPr>
              <w:jc w:val="both"/>
              <w:rPr>
                <w:rFonts w:ascii="Garamond" w:hAnsi="Garamond" w:cs="Times New Roman"/>
                <w:b/>
                <w:sz w:val="20"/>
                <w:szCs w:val="20"/>
                <w:lang w:val="en-US"/>
              </w:rPr>
            </w:pPr>
          </w:p>
        </w:tc>
        <w:tc>
          <w:tcPr>
            <w:tcW w:w="167" w:type="pct"/>
            <w:shd w:val="clear" w:color="auto" w:fill="DEEAF6" w:themeFill="accent1" w:themeFillTint="33"/>
          </w:tcPr>
          <w:p w:rsidR="00767B2D" w:rsidRPr="0082173D" w:rsidRDefault="00767B2D" w:rsidP="00364A36">
            <w:pPr>
              <w:jc w:val="both"/>
              <w:rPr>
                <w:rFonts w:ascii="Garamond" w:hAnsi="Garamond" w:cs="Times New Roman"/>
                <w:b/>
                <w:sz w:val="20"/>
                <w:szCs w:val="20"/>
                <w:lang w:val="en-US"/>
              </w:rPr>
            </w:pPr>
          </w:p>
        </w:tc>
        <w:tc>
          <w:tcPr>
            <w:tcW w:w="2959" w:type="pct"/>
            <w:shd w:val="clear" w:color="auto" w:fill="DEEAF6" w:themeFill="accent1" w:themeFillTint="33"/>
          </w:tcPr>
          <w:p w:rsidR="00767B2D" w:rsidRPr="0082173D" w:rsidRDefault="00767B2D" w:rsidP="00364A36">
            <w:pPr>
              <w:jc w:val="both"/>
              <w:rPr>
                <w:rFonts w:ascii="Garamond" w:hAnsi="Garamond" w:cs="Times New Roman"/>
                <w:b/>
                <w:sz w:val="20"/>
                <w:szCs w:val="20"/>
                <w:lang w:val="en-US"/>
              </w:rPr>
            </w:pPr>
          </w:p>
        </w:tc>
      </w:tr>
      <w:tr w:rsidR="00767B2D" w:rsidRPr="00125D16" w:rsidTr="00912E46">
        <w:tc>
          <w:tcPr>
            <w:tcW w:w="1694" w:type="pct"/>
            <w:shd w:val="clear" w:color="auto" w:fill="DEEAF6" w:themeFill="accent1" w:themeFillTint="33"/>
          </w:tcPr>
          <w:p w:rsidR="00767B2D" w:rsidRPr="0082173D" w:rsidRDefault="00E81647" w:rsidP="00C422B0">
            <w:pPr>
              <w:jc w:val="both"/>
              <w:rPr>
                <w:rFonts w:ascii="Garamond" w:hAnsi="Garamond" w:cs="Times New Roman"/>
                <w:b/>
                <w:sz w:val="20"/>
                <w:szCs w:val="20"/>
                <w:lang w:val="en-US"/>
              </w:rPr>
            </w:pPr>
            <w:r w:rsidRPr="0082173D">
              <w:rPr>
                <w:rStyle w:val="rynqvb"/>
                <w:rFonts w:ascii="Garamond" w:hAnsi="Garamond"/>
                <w:sz w:val="20"/>
                <w:szCs w:val="20"/>
                <w:lang w:val="en-US"/>
              </w:rPr>
              <w:t>Is the author clear when explaining the processes and threads implicit in the development of the article, which led to the structuring and compilation of the referenced material?</w:t>
            </w:r>
          </w:p>
        </w:tc>
        <w:tc>
          <w:tcPr>
            <w:tcW w:w="180" w:type="pct"/>
            <w:shd w:val="clear" w:color="auto" w:fill="DEEAF6" w:themeFill="accent1" w:themeFillTint="33"/>
          </w:tcPr>
          <w:p w:rsidR="00767B2D" w:rsidRPr="0082173D" w:rsidRDefault="00767B2D" w:rsidP="00364A36">
            <w:pPr>
              <w:jc w:val="both"/>
              <w:rPr>
                <w:rFonts w:ascii="Garamond" w:hAnsi="Garamond" w:cs="Times New Roman"/>
                <w:b/>
                <w:sz w:val="20"/>
                <w:szCs w:val="20"/>
                <w:lang w:val="en-US"/>
              </w:rPr>
            </w:pPr>
          </w:p>
        </w:tc>
        <w:tc>
          <w:tcPr>
            <w:tcW w:w="167" w:type="pct"/>
            <w:shd w:val="clear" w:color="auto" w:fill="DEEAF6" w:themeFill="accent1" w:themeFillTint="33"/>
          </w:tcPr>
          <w:p w:rsidR="00767B2D" w:rsidRPr="0082173D" w:rsidRDefault="00767B2D" w:rsidP="00364A36">
            <w:pPr>
              <w:jc w:val="both"/>
              <w:rPr>
                <w:rFonts w:ascii="Garamond" w:hAnsi="Garamond" w:cs="Times New Roman"/>
                <w:b/>
                <w:sz w:val="20"/>
                <w:szCs w:val="20"/>
                <w:lang w:val="en-US"/>
              </w:rPr>
            </w:pPr>
          </w:p>
        </w:tc>
        <w:tc>
          <w:tcPr>
            <w:tcW w:w="2959" w:type="pct"/>
            <w:shd w:val="clear" w:color="auto" w:fill="DEEAF6" w:themeFill="accent1" w:themeFillTint="33"/>
          </w:tcPr>
          <w:p w:rsidR="00767B2D" w:rsidRPr="0082173D" w:rsidRDefault="00767B2D" w:rsidP="00364A36">
            <w:pPr>
              <w:jc w:val="both"/>
              <w:rPr>
                <w:rFonts w:ascii="Garamond" w:hAnsi="Garamond" w:cs="Times New Roman"/>
                <w:b/>
                <w:sz w:val="20"/>
                <w:szCs w:val="20"/>
                <w:lang w:val="en-US"/>
              </w:rPr>
            </w:pPr>
          </w:p>
        </w:tc>
      </w:tr>
    </w:tbl>
    <w:p w:rsidR="001A20AB" w:rsidRPr="0082173D" w:rsidRDefault="001A20AB" w:rsidP="00A02B5A">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63"/>
        <w:gridCol w:w="526"/>
        <w:gridCol w:w="489"/>
        <w:gridCol w:w="8638"/>
      </w:tblGrid>
      <w:tr w:rsidR="00912E46" w:rsidRPr="00125D16" w:rsidTr="00912E46">
        <w:tc>
          <w:tcPr>
            <w:tcW w:w="1698" w:type="pct"/>
            <w:shd w:val="clear" w:color="auto" w:fill="BDD6EE" w:themeFill="accent1" w:themeFillTint="66"/>
          </w:tcPr>
          <w:p w:rsidR="00912E46" w:rsidRPr="0082173D" w:rsidRDefault="00C54F9B" w:rsidP="00912E46">
            <w:pPr>
              <w:jc w:val="both"/>
              <w:rPr>
                <w:rFonts w:ascii="Garamond" w:hAnsi="Garamond" w:cs="Times New Roman"/>
                <w:b/>
                <w:sz w:val="20"/>
                <w:szCs w:val="20"/>
                <w:lang w:val="en-US"/>
              </w:rPr>
            </w:pPr>
            <w:r w:rsidRPr="0082173D">
              <w:rPr>
                <w:rFonts w:ascii="Garamond" w:hAnsi="Garamond" w:cs="Times New Roman"/>
                <w:b/>
                <w:sz w:val="20"/>
                <w:szCs w:val="20"/>
                <w:lang w:val="en-US"/>
              </w:rPr>
              <w:t>Development of the topic</w:t>
            </w:r>
          </w:p>
        </w:tc>
        <w:tc>
          <w:tcPr>
            <w:tcW w:w="180"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5" w:type="pct"/>
            <w:shd w:val="clear" w:color="auto" w:fill="BDD6EE" w:themeFill="accent1" w:themeFillTint="66"/>
          </w:tcPr>
          <w:p w:rsidR="00912E46" w:rsidRPr="0082173D" w:rsidRDefault="00912E46" w:rsidP="00912E46">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C54F9B" w:rsidRPr="00125D16" w:rsidTr="00912E46">
        <w:tc>
          <w:tcPr>
            <w:tcW w:w="1698" w:type="pct"/>
            <w:shd w:val="clear" w:color="auto" w:fill="DEEAF6" w:themeFill="accent1" w:themeFillTint="33"/>
          </w:tcPr>
          <w:p w:rsidR="00C54F9B" w:rsidRPr="0082173D" w:rsidRDefault="00C54F9B" w:rsidP="00C54F9B">
            <w:pPr>
              <w:jc w:val="both"/>
              <w:rPr>
                <w:rFonts w:ascii="Garamond" w:hAnsi="Garamond" w:cs="Times New Roman"/>
                <w:sz w:val="20"/>
                <w:szCs w:val="20"/>
                <w:lang w:val="en-US"/>
              </w:rPr>
            </w:pPr>
            <w:r w:rsidRPr="0082173D">
              <w:rPr>
                <w:rStyle w:val="rynqvb"/>
                <w:rFonts w:ascii="Garamond" w:hAnsi="Garamond"/>
                <w:sz w:val="20"/>
                <w:szCs w:val="20"/>
                <w:lang w:val="en-US"/>
              </w:rPr>
              <w:t>Does the development of the theme have subtitles that account for the information collected, classifying and integrating it appropriately?</w:t>
            </w:r>
          </w:p>
        </w:tc>
        <w:tc>
          <w:tcPr>
            <w:tcW w:w="180"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c>
          <w:tcPr>
            <w:tcW w:w="167"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c>
          <w:tcPr>
            <w:tcW w:w="2955"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r>
      <w:tr w:rsidR="00C54F9B" w:rsidRPr="00125D16" w:rsidTr="00912E46">
        <w:tc>
          <w:tcPr>
            <w:tcW w:w="1698" w:type="pct"/>
            <w:shd w:val="clear" w:color="auto" w:fill="DEEAF6" w:themeFill="accent1" w:themeFillTint="33"/>
          </w:tcPr>
          <w:p w:rsidR="00C54F9B" w:rsidRPr="0082173D" w:rsidRDefault="00C54F9B" w:rsidP="00C54F9B">
            <w:pPr>
              <w:jc w:val="both"/>
              <w:rPr>
                <w:rFonts w:ascii="Garamond" w:hAnsi="Garamond" w:cs="Times New Roman"/>
                <w:sz w:val="20"/>
                <w:szCs w:val="20"/>
                <w:lang w:val="en-US"/>
              </w:rPr>
            </w:pPr>
            <w:r w:rsidRPr="0082173D">
              <w:rPr>
                <w:rStyle w:val="rynqvb"/>
                <w:rFonts w:ascii="Garamond" w:hAnsi="Garamond"/>
                <w:sz w:val="20"/>
                <w:szCs w:val="20"/>
                <w:lang w:val="en-US"/>
              </w:rPr>
              <w:t>Is there discursive coherence that allows fulfilling the communicative purpose of the text?</w:t>
            </w:r>
          </w:p>
        </w:tc>
        <w:tc>
          <w:tcPr>
            <w:tcW w:w="180"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c>
          <w:tcPr>
            <w:tcW w:w="167"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c>
          <w:tcPr>
            <w:tcW w:w="2955"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r>
      <w:tr w:rsidR="00C54F9B" w:rsidRPr="00125D16" w:rsidTr="00912E46">
        <w:tc>
          <w:tcPr>
            <w:tcW w:w="1698" w:type="pct"/>
            <w:shd w:val="clear" w:color="auto" w:fill="DEEAF6" w:themeFill="accent1" w:themeFillTint="33"/>
          </w:tcPr>
          <w:p w:rsidR="00C54F9B" w:rsidRPr="0082173D" w:rsidRDefault="00C54F9B" w:rsidP="00C54F9B">
            <w:pPr>
              <w:jc w:val="both"/>
              <w:rPr>
                <w:rFonts w:ascii="Garamond" w:hAnsi="Garamond" w:cs="Times New Roman"/>
                <w:color w:val="FF0000"/>
                <w:sz w:val="20"/>
                <w:szCs w:val="20"/>
                <w:lang w:val="en-US"/>
              </w:rPr>
            </w:pPr>
            <w:r w:rsidRPr="0082173D">
              <w:rPr>
                <w:rStyle w:val="rynqvb"/>
                <w:rFonts w:ascii="Garamond" w:hAnsi="Garamond"/>
                <w:sz w:val="20"/>
                <w:szCs w:val="20"/>
                <w:lang w:val="en-US"/>
              </w:rPr>
              <w:t>Is it possible to guide the reader through the theoretical contribution of the sources chosen for this article?</w:t>
            </w:r>
          </w:p>
        </w:tc>
        <w:tc>
          <w:tcPr>
            <w:tcW w:w="180"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c>
          <w:tcPr>
            <w:tcW w:w="167"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c>
          <w:tcPr>
            <w:tcW w:w="2955" w:type="pct"/>
            <w:shd w:val="clear" w:color="auto" w:fill="DEEAF6" w:themeFill="accent1" w:themeFillTint="33"/>
          </w:tcPr>
          <w:p w:rsidR="00C54F9B" w:rsidRPr="0082173D" w:rsidRDefault="00C54F9B" w:rsidP="00C54F9B">
            <w:pPr>
              <w:jc w:val="center"/>
              <w:rPr>
                <w:rFonts w:ascii="Garamond" w:hAnsi="Garamond" w:cs="Times New Roman"/>
                <w:b/>
                <w:sz w:val="20"/>
                <w:szCs w:val="20"/>
                <w:lang w:val="en-US"/>
              </w:rPr>
            </w:pPr>
          </w:p>
        </w:tc>
      </w:tr>
      <w:tr w:rsidR="00475024" w:rsidRPr="00125D16" w:rsidTr="00912E46">
        <w:tc>
          <w:tcPr>
            <w:tcW w:w="1698" w:type="pct"/>
            <w:shd w:val="clear" w:color="auto" w:fill="DEEAF6" w:themeFill="accent1" w:themeFillTint="33"/>
          </w:tcPr>
          <w:p w:rsidR="00BA327E" w:rsidRPr="0082173D" w:rsidRDefault="00C54F9B" w:rsidP="002E7CDA">
            <w:pPr>
              <w:jc w:val="both"/>
              <w:rPr>
                <w:rFonts w:ascii="Garamond" w:hAnsi="Garamond" w:cs="Times New Roman"/>
                <w:sz w:val="20"/>
                <w:szCs w:val="20"/>
                <w:lang w:val="en-US"/>
              </w:rPr>
            </w:pPr>
            <w:r w:rsidRPr="0082173D">
              <w:rPr>
                <w:rStyle w:val="rynqvb"/>
                <w:rFonts w:ascii="Garamond" w:hAnsi="Garamond"/>
                <w:sz w:val="20"/>
                <w:szCs w:val="20"/>
                <w:lang w:val="en-US"/>
              </w:rPr>
              <w:t>Is there a comparative analysis that makes it possible to identify meeting points and differences between the various theories</w:t>
            </w:r>
            <w:r w:rsidR="002E7CDA" w:rsidRPr="0082173D">
              <w:rPr>
                <w:rStyle w:val="rynqvb"/>
                <w:rFonts w:ascii="Garamond" w:hAnsi="Garamond"/>
                <w:sz w:val="20"/>
                <w:szCs w:val="20"/>
                <w:lang w:val="en-US"/>
              </w:rPr>
              <w:t xml:space="preserve"> offered</w:t>
            </w:r>
            <w:r w:rsidRPr="0082173D">
              <w:rPr>
                <w:rStyle w:val="rynqvb"/>
                <w:rFonts w:ascii="Garamond" w:hAnsi="Garamond"/>
                <w:sz w:val="20"/>
                <w:szCs w:val="20"/>
                <w:lang w:val="en-US"/>
              </w:rPr>
              <w:t>?</w:t>
            </w:r>
          </w:p>
        </w:tc>
        <w:tc>
          <w:tcPr>
            <w:tcW w:w="180" w:type="pct"/>
            <w:shd w:val="clear" w:color="auto" w:fill="DEEAF6" w:themeFill="accent1" w:themeFillTint="33"/>
          </w:tcPr>
          <w:p w:rsidR="00BA327E" w:rsidRPr="0082173D" w:rsidRDefault="00BA327E" w:rsidP="00590FF3">
            <w:pPr>
              <w:jc w:val="center"/>
              <w:rPr>
                <w:rFonts w:ascii="Garamond" w:hAnsi="Garamond" w:cs="Times New Roman"/>
                <w:b/>
                <w:sz w:val="20"/>
                <w:szCs w:val="20"/>
                <w:lang w:val="en-US"/>
              </w:rPr>
            </w:pPr>
          </w:p>
        </w:tc>
        <w:tc>
          <w:tcPr>
            <w:tcW w:w="167" w:type="pct"/>
            <w:shd w:val="clear" w:color="auto" w:fill="DEEAF6" w:themeFill="accent1" w:themeFillTint="33"/>
          </w:tcPr>
          <w:p w:rsidR="00BA327E" w:rsidRPr="0082173D" w:rsidRDefault="00BA327E" w:rsidP="00590FF3">
            <w:pPr>
              <w:jc w:val="center"/>
              <w:rPr>
                <w:rFonts w:ascii="Garamond" w:hAnsi="Garamond" w:cs="Times New Roman"/>
                <w:b/>
                <w:sz w:val="20"/>
                <w:szCs w:val="20"/>
                <w:lang w:val="en-US"/>
              </w:rPr>
            </w:pPr>
          </w:p>
        </w:tc>
        <w:tc>
          <w:tcPr>
            <w:tcW w:w="2955" w:type="pct"/>
            <w:shd w:val="clear" w:color="auto" w:fill="DEEAF6" w:themeFill="accent1" w:themeFillTint="33"/>
          </w:tcPr>
          <w:p w:rsidR="00BA327E" w:rsidRPr="0082173D" w:rsidRDefault="00BA327E" w:rsidP="00590FF3">
            <w:pPr>
              <w:jc w:val="center"/>
              <w:rPr>
                <w:rFonts w:ascii="Garamond" w:hAnsi="Garamond" w:cs="Times New Roman"/>
                <w:b/>
                <w:sz w:val="20"/>
                <w:szCs w:val="20"/>
                <w:lang w:val="en-US"/>
              </w:rPr>
            </w:pPr>
          </w:p>
        </w:tc>
      </w:tr>
      <w:tr w:rsidR="00475024" w:rsidRPr="00125D16" w:rsidTr="00912E46">
        <w:tc>
          <w:tcPr>
            <w:tcW w:w="1698" w:type="pct"/>
            <w:shd w:val="clear" w:color="auto" w:fill="DEEAF6" w:themeFill="accent1" w:themeFillTint="33"/>
          </w:tcPr>
          <w:p w:rsidR="00767B2D" w:rsidRPr="0082173D" w:rsidRDefault="00C54F9B" w:rsidP="0024151B">
            <w:pPr>
              <w:jc w:val="both"/>
              <w:rPr>
                <w:rFonts w:ascii="Garamond" w:hAnsi="Garamond" w:cs="Times New Roman"/>
                <w:sz w:val="20"/>
                <w:szCs w:val="20"/>
                <w:lang w:val="en-US"/>
              </w:rPr>
            </w:pPr>
            <w:r w:rsidRPr="0082173D">
              <w:rPr>
                <w:rStyle w:val="rynqvb"/>
                <w:rFonts w:ascii="Garamond" w:hAnsi="Garamond"/>
                <w:sz w:val="20"/>
                <w:szCs w:val="20"/>
                <w:lang w:val="en-US"/>
              </w:rPr>
              <w:t>Is the conceptual basis used by the author rigorous, up-to-date, and truthful in his/her area of knowledge?</w:t>
            </w:r>
          </w:p>
        </w:tc>
        <w:tc>
          <w:tcPr>
            <w:tcW w:w="180" w:type="pct"/>
            <w:shd w:val="clear" w:color="auto" w:fill="DEEAF6" w:themeFill="accent1" w:themeFillTint="33"/>
          </w:tcPr>
          <w:p w:rsidR="00767B2D" w:rsidRPr="0082173D" w:rsidRDefault="00767B2D" w:rsidP="00590FF3">
            <w:pPr>
              <w:jc w:val="center"/>
              <w:rPr>
                <w:rFonts w:ascii="Garamond" w:hAnsi="Garamond" w:cs="Times New Roman"/>
                <w:b/>
                <w:sz w:val="20"/>
                <w:szCs w:val="20"/>
                <w:lang w:val="en-US"/>
              </w:rPr>
            </w:pPr>
          </w:p>
        </w:tc>
        <w:tc>
          <w:tcPr>
            <w:tcW w:w="167" w:type="pct"/>
            <w:shd w:val="clear" w:color="auto" w:fill="DEEAF6" w:themeFill="accent1" w:themeFillTint="33"/>
          </w:tcPr>
          <w:p w:rsidR="00767B2D" w:rsidRPr="0082173D" w:rsidRDefault="00767B2D" w:rsidP="00590FF3">
            <w:pPr>
              <w:jc w:val="center"/>
              <w:rPr>
                <w:rFonts w:ascii="Garamond" w:hAnsi="Garamond" w:cs="Times New Roman"/>
                <w:b/>
                <w:sz w:val="20"/>
                <w:szCs w:val="20"/>
                <w:lang w:val="en-US"/>
              </w:rPr>
            </w:pPr>
          </w:p>
        </w:tc>
        <w:tc>
          <w:tcPr>
            <w:tcW w:w="2955" w:type="pct"/>
            <w:shd w:val="clear" w:color="auto" w:fill="DEEAF6" w:themeFill="accent1" w:themeFillTint="33"/>
          </w:tcPr>
          <w:p w:rsidR="00767B2D" w:rsidRPr="0082173D" w:rsidRDefault="00767B2D" w:rsidP="00590FF3">
            <w:pPr>
              <w:jc w:val="center"/>
              <w:rPr>
                <w:rFonts w:ascii="Garamond" w:hAnsi="Garamond" w:cs="Times New Roman"/>
                <w:b/>
                <w:sz w:val="20"/>
                <w:szCs w:val="20"/>
                <w:lang w:val="en-US"/>
              </w:rPr>
            </w:pPr>
          </w:p>
        </w:tc>
      </w:tr>
      <w:tr w:rsidR="00475024" w:rsidRPr="00125D16" w:rsidTr="00912E46">
        <w:tc>
          <w:tcPr>
            <w:tcW w:w="1698" w:type="pct"/>
            <w:shd w:val="clear" w:color="auto" w:fill="DEEAF6" w:themeFill="accent1" w:themeFillTint="33"/>
          </w:tcPr>
          <w:p w:rsidR="00B85FB5" w:rsidRPr="0082173D" w:rsidRDefault="00D11EF6" w:rsidP="00246FCA">
            <w:pPr>
              <w:jc w:val="both"/>
              <w:rPr>
                <w:rFonts w:ascii="Garamond" w:hAnsi="Garamond" w:cs="Times New Roman"/>
                <w:sz w:val="20"/>
                <w:szCs w:val="20"/>
                <w:lang w:val="en-US"/>
              </w:rPr>
            </w:pPr>
            <w:r w:rsidRPr="0082173D">
              <w:rPr>
                <w:rStyle w:val="rynqvb"/>
                <w:rFonts w:ascii="Garamond" w:hAnsi="Garamond"/>
                <w:sz w:val="20"/>
                <w:szCs w:val="20"/>
                <w:lang w:val="en-US"/>
              </w:rPr>
              <w:t>Does the article use primary and secondary sources of information?</w:t>
            </w:r>
          </w:p>
        </w:tc>
        <w:tc>
          <w:tcPr>
            <w:tcW w:w="180" w:type="pct"/>
            <w:shd w:val="clear" w:color="auto" w:fill="DEEAF6" w:themeFill="accent1" w:themeFillTint="33"/>
          </w:tcPr>
          <w:p w:rsidR="00B85FB5" w:rsidRPr="0082173D" w:rsidRDefault="00B85FB5" w:rsidP="00590FF3">
            <w:pPr>
              <w:jc w:val="center"/>
              <w:rPr>
                <w:rFonts w:ascii="Garamond" w:hAnsi="Garamond" w:cs="Times New Roman"/>
                <w:b/>
                <w:sz w:val="20"/>
                <w:szCs w:val="20"/>
                <w:lang w:val="en-US"/>
              </w:rPr>
            </w:pPr>
          </w:p>
        </w:tc>
        <w:tc>
          <w:tcPr>
            <w:tcW w:w="167" w:type="pct"/>
            <w:shd w:val="clear" w:color="auto" w:fill="DEEAF6" w:themeFill="accent1" w:themeFillTint="33"/>
          </w:tcPr>
          <w:p w:rsidR="00B85FB5" w:rsidRPr="0082173D" w:rsidRDefault="00B85FB5" w:rsidP="00590FF3">
            <w:pPr>
              <w:jc w:val="center"/>
              <w:rPr>
                <w:rFonts w:ascii="Garamond" w:hAnsi="Garamond" w:cs="Times New Roman"/>
                <w:b/>
                <w:sz w:val="20"/>
                <w:szCs w:val="20"/>
                <w:lang w:val="en-US"/>
              </w:rPr>
            </w:pPr>
          </w:p>
        </w:tc>
        <w:tc>
          <w:tcPr>
            <w:tcW w:w="2955" w:type="pct"/>
            <w:shd w:val="clear" w:color="auto" w:fill="DEEAF6" w:themeFill="accent1" w:themeFillTint="33"/>
          </w:tcPr>
          <w:p w:rsidR="00B85FB5" w:rsidRPr="0082173D" w:rsidRDefault="00B85FB5" w:rsidP="00590FF3">
            <w:pPr>
              <w:jc w:val="center"/>
              <w:rPr>
                <w:rFonts w:ascii="Garamond" w:hAnsi="Garamond" w:cs="Times New Roman"/>
                <w:b/>
                <w:sz w:val="20"/>
                <w:szCs w:val="20"/>
                <w:lang w:val="en-US"/>
              </w:rPr>
            </w:pPr>
          </w:p>
        </w:tc>
      </w:tr>
    </w:tbl>
    <w:p w:rsidR="00134203" w:rsidRPr="0082173D" w:rsidRDefault="00134203" w:rsidP="00134203">
      <w:pPr>
        <w:autoSpaceDE w:val="0"/>
        <w:autoSpaceDN w:val="0"/>
        <w:adjustRightInd w:val="0"/>
        <w:spacing w:after="0" w:line="240" w:lineRule="auto"/>
        <w:jc w:val="both"/>
        <w:rPr>
          <w:rFonts w:ascii="Garamond" w:hAnsi="Garamond" w:cs="Times New Roman"/>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E05C55" w:rsidRPr="00125D16" w:rsidTr="002E7CDA">
        <w:tc>
          <w:tcPr>
            <w:tcW w:w="1694" w:type="pct"/>
            <w:shd w:val="clear" w:color="auto" w:fill="BDD6EE" w:themeFill="accent1" w:themeFillTint="66"/>
          </w:tcPr>
          <w:p w:rsidR="00E05C55" w:rsidRPr="0082173D" w:rsidRDefault="00E05C55" w:rsidP="00E05C55">
            <w:pPr>
              <w:jc w:val="both"/>
              <w:rPr>
                <w:rFonts w:ascii="Garamond" w:hAnsi="Garamond" w:cs="Times New Roman"/>
                <w:b/>
                <w:sz w:val="20"/>
                <w:szCs w:val="20"/>
                <w:lang w:val="en-US"/>
              </w:rPr>
            </w:pPr>
            <w:r w:rsidRPr="0082173D">
              <w:rPr>
                <w:rFonts w:ascii="Garamond" w:hAnsi="Garamond" w:cs="Times New Roman"/>
                <w:b/>
                <w:sz w:val="20"/>
                <w:szCs w:val="20"/>
                <w:lang w:val="en-US"/>
              </w:rPr>
              <w:t>Identification of the Conclusions</w:t>
            </w:r>
          </w:p>
        </w:tc>
        <w:tc>
          <w:tcPr>
            <w:tcW w:w="180" w:type="pct"/>
            <w:shd w:val="clear" w:color="auto" w:fill="BDD6EE" w:themeFill="accent1" w:themeFillTint="66"/>
          </w:tcPr>
          <w:p w:rsidR="00E05C55" w:rsidRPr="0082173D" w:rsidRDefault="00E05C55" w:rsidP="00E05C55">
            <w:pPr>
              <w:jc w:val="center"/>
              <w:rPr>
                <w:rFonts w:ascii="Garamond" w:hAnsi="Garamond" w:cs="Times New Roman"/>
                <w:b/>
                <w:sz w:val="20"/>
                <w:szCs w:val="20"/>
                <w:lang w:val="en-US"/>
              </w:rPr>
            </w:pPr>
            <w:r w:rsidRPr="0082173D">
              <w:rPr>
                <w:rFonts w:ascii="Garamond" w:hAnsi="Garamond" w:cs="Times New Roman"/>
                <w:b/>
                <w:sz w:val="20"/>
                <w:szCs w:val="20"/>
                <w:lang w:val="en-US"/>
              </w:rPr>
              <w:t>Yes</w:t>
            </w:r>
          </w:p>
        </w:tc>
        <w:tc>
          <w:tcPr>
            <w:tcW w:w="167" w:type="pct"/>
            <w:shd w:val="clear" w:color="auto" w:fill="BDD6EE" w:themeFill="accent1" w:themeFillTint="66"/>
          </w:tcPr>
          <w:p w:rsidR="00E05C55" w:rsidRPr="0082173D" w:rsidRDefault="00E05C55" w:rsidP="00E05C55">
            <w:pPr>
              <w:jc w:val="center"/>
              <w:rPr>
                <w:rFonts w:ascii="Garamond" w:hAnsi="Garamond" w:cs="Times New Roman"/>
                <w:b/>
                <w:sz w:val="20"/>
                <w:szCs w:val="20"/>
                <w:lang w:val="en-US"/>
              </w:rPr>
            </w:pPr>
            <w:r w:rsidRPr="0082173D">
              <w:rPr>
                <w:rFonts w:ascii="Garamond" w:hAnsi="Garamond" w:cs="Times New Roman"/>
                <w:b/>
                <w:sz w:val="20"/>
                <w:szCs w:val="20"/>
                <w:lang w:val="en-US"/>
              </w:rPr>
              <w:t xml:space="preserve">No </w:t>
            </w:r>
          </w:p>
        </w:tc>
        <w:tc>
          <w:tcPr>
            <w:tcW w:w="2959" w:type="pct"/>
            <w:shd w:val="clear" w:color="auto" w:fill="BDD6EE" w:themeFill="accent1" w:themeFillTint="66"/>
          </w:tcPr>
          <w:p w:rsidR="00E05C55" w:rsidRPr="0082173D" w:rsidRDefault="00E05C55" w:rsidP="00E05C55">
            <w:pPr>
              <w:jc w:val="center"/>
              <w:rPr>
                <w:rFonts w:ascii="Garamond" w:hAnsi="Garamond" w:cs="Times New Roman"/>
                <w:b/>
                <w:sz w:val="20"/>
                <w:szCs w:val="20"/>
                <w:lang w:val="en-US"/>
              </w:rPr>
            </w:pPr>
            <w:r w:rsidRPr="0082173D">
              <w:rPr>
                <w:rFonts w:ascii="Garamond" w:hAnsi="Garamond" w:cs="Times New Roman"/>
                <w:b/>
                <w:sz w:val="20"/>
                <w:szCs w:val="20"/>
                <w:lang w:val="en-US"/>
              </w:rPr>
              <w:t>Observations (If improvements are required)</w:t>
            </w:r>
          </w:p>
        </w:tc>
      </w:tr>
      <w:tr w:rsidR="00505282" w:rsidRPr="00125D16" w:rsidTr="002E7CDA">
        <w:tc>
          <w:tcPr>
            <w:tcW w:w="1694" w:type="pct"/>
            <w:shd w:val="clear" w:color="auto" w:fill="DEEAF6" w:themeFill="accent1" w:themeFillTint="33"/>
          </w:tcPr>
          <w:p w:rsidR="00505282" w:rsidRPr="0082173D" w:rsidRDefault="004854A9" w:rsidP="006A1205">
            <w:pPr>
              <w:jc w:val="both"/>
              <w:rPr>
                <w:rFonts w:ascii="Garamond" w:hAnsi="Garamond" w:cs="Times New Roman"/>
                <w:sz w:val="20"/>
                <w:szCs w:val="20"/>
                <w:lang w:val="en-US"/>
              </w:rPr>
            </w:pPr>
            <w:r w:rsidRPr="0082173D">
              <w:rPr>
                <w:rStyle w:val="rynqvb"/>
                <w:rFonts w:ascii="Garamond" w:hAnsi="Garamond"/>
                <w:sz w:val="20"/>
                <w:szCs w:val="20"/>
                <w:lang w:val="en-US"/>
              </w:rPr>
              <w:t>Are the conclusions your own reflections, the product of the analysis of the sources that were cited?</w:t>
            </w:r>
          </w:p>
        </w:tc>
        <w:tc>
          <w:tcPr>
            <w:tcW w:w="180" w:type="pct"/>
            <w:shd w:val="clear" w:color="auto" w:fill="DEEAF6" w:themeFill="accent1" w:themeFillTint="33"/>
          </w:tcPr>
          <w:p w:rsidR="00505282" w:rsidRPr="0082173D" w:rsidRDefault="00505282" w:rsidP="00590FF3">
            <w:pPr>
              <w:jc w:val="both"/>
              <w:rPr>
                <w:rFonts w:ascii="Garamond" w:hAnsi="Garamond" w:cs="Times New Roman"/>
                <w:b/>
                <w:sz w:val="20"/>
                <w:szCs w:val="20"/>
                <w:lang w:val="en-US"/>
              </w:rPr>
            </w:pPr>
          </w:p>
        </w:tc>
        <w:tc>
          <w:tcPr>
            <w:tcW w:w="167" w:type="pct"/>
            <w:shd w:val="clear" w:color="auto" w:fill="DEEAF6" w:themeFill="accent1" w:themeFillTint="33"/>
          </w:tcPr>
          <w:p w:rsidR="00505282" w:rsidRPr="0082173D" w:rsidRDefault="00505282" w:rsidP="00590FF3">
            <w:pPr>
              <w:jc w:val="both"/>
              <w:rPr>
                <w:rFonts w:ascii="Garamond" w:hAnsi="Garamond" w:cs="Times New Roman"/>
                <w:b/>
                <w:sz w:val="20"/>
                <w:szCs w:val="20"/>
                <w:lang w:val="en-US"/>
              </w:rPr>
            </w:pPr>
          </w:p>
        </w:tc>
        <w:tc>
          <w:tcPr>
            <w:tcW w:w="2959" w:type="pct"/>
            <w:shd w:val="clear" w:color="auto" w:fill="DEEAF6" w:themeFill="accent1" w:themeFillTint="33"/>
          </w:tcPr>
          <w:p w:rsidR="00505282" w:rsidRPr="0082173D" w:rsidRDefault="00505282" w:rsidP="00590FF3">
            <w:pPr>
              <w:jc w:val="both"/>
              <w:rPr>
                <w:rFonts w:ascii="Garamond" w:hAnsi="Garamond" w:cs="Times New Roman"/>
                <w:b/>
                <w:sz w:val="20"/>
                <w:szCs w:val="20"/>
                <w:lang w:val="en-US"/>
              </w:rPr>
            </w:pPr>
          </w:p>
        </w:tc>
      </w:tr>
      <w:tr w:rsidR="006A1205" w:rsidRPr="00125D16" w:rsidTr="002E7CDA">
        <w:tc>
          <w:tcPr>
            <w:tcW w:w="1694" w:type="pct"/>
            <w:shd w:val="clear" w:color="auto" w:fill="DEEAF6" w:themeFill="accent1" w:themeFillTint="33"/>
          </w:tcPr>
          <w:p w:rsidR="006A1205" w:rsidRPr="0082173D" w:rsidRDefault="00F14C16" w:rsidP="006A1205">
            <w:pPr>
              <w:jc w:val="both"/>
              <w:rPr>
                <w:rFonts w:ascii="Garamond" w:hAnsi="Garamond" w:cs="Times New Roman"/>
                <w:sz w:val="20"/>
                <w:szCs w:val="20"/>
                <w:lang w:val="en-US"/>
              </w:rPr>
            </w:pPr>
            <w:r w:rsidRPr="0082173D">
              <w:rPr>
                <w:rStyle w:val="rynqvb"/>
                <w:rFonts w:ascii="Garamond" w:hAnsi="Garamond"/>
                <w:sz w:val="20"/>
                <w:szCs w:val="20"/>
                <w:lang w:val="en-US"/>
              </w:rPr>
              <w:t>Are the conclusions specific and</w:t>
            </w:r>
            <w:r w:rsidR="004854A9" w:rsidRPr="0082173D">
              <w:rPr>
                <w:rStyle w:val="rynqvb"/>
                <w:rFonts w:ascii="Garamond" w:hAnsi="Garamond"/>
                <w:sz w:val="20"/>
                <w:szCs w:val="20"/>
                <w:lang w:val="en-US"/>
              </w:rPr>
              <w:t xml:space="preserve"> clear</w:t>
            </w:r>
            <w:r w:rsidRPr="0082173D">
              <w:rPr>
                <w:rStyle w:val="rynqvb"/>
                <w:rFonts w:ascii="Garamond" w:hAnsi="Garamond"/>
                <w:sz w:val="20"/>
                <w:szCs w:val="20"/>
                <w:lang w:val="en-US"/>
              </w:rPr>
              <w:t>,</w:t>
            </w:r>
            <w:r w:rsidR="004854A9" w:rsidRPr="0082173D">
              <w:rPr>
                <w:rStyle w:val="rynqvb"/>
                <w:rFonts w:ascii="Garamond" w:hAnsi="Garamond"/>
                <w:sz w:val="20"/>
                <w:szCs w:val="20"/>
                <w:lang w:val="en-US"/>
              </w:rPr>
              <w:t xml:space="preserve"> and do they evoke the most significant aspects that were obtained as a result of the review exercise?</w:t>
            </w:r>
          </w:p>
        </w:tc>
        <w:tc>
          <w:tcPr>
            <w:tcW w:w="180" w:type="pct"/>
            <w:shd w:val="clear" w:color="auto" w:fill="DEEAF6" w:themeFill="accent1" w:themeFillTint="33"/>
          </w:tcPr>
          <w:p w:rsidR="006A1205" w:rsidRPr="0082173D" w:rsidRDefault="006A1205" w:rsidP="00590FF3">
            <w:pPr>
              <w:jc w:val="both"/>
              <w:rPr>
                <w:rFonts w:ascii="Garamond" w:hAnsi="Garamond" w:cs="Times New Roman"/>
                <w:b/>
                <w:sz w:val="20"/>
                <w:szCs w:val="20"/>
                <w:lang w:val="en-US"/>
              </w:rPr>
            </w:pPr>
          </w:p>
        </w:tc>
        <w:tc>
          <w:tcPr>
            <w:tcW w:w="167" w:type="pct"/>
            <w:shd w:val="clear" w:color="auto" w:fill="DEEAF6" w:themeFill="accent1" w:themeFillTint="33"/>
          </w:tcPr>
          <w:p w:rsidR="006A1205" w:rsidRPr="0082173D" w:rsidRDefault="006A1205" w:rsidP="00590FF3">
            <w:pPr>
              <w:jc w:val="both"/>
              <w:rPr>
                <w:rFonts w:ascii="Garamond" w:hAnsi="Garamond" w:cs="Times New Roman"/>
                <w:b/>
                <w:sz w:val="20"/>
                <w:szCs w:val="20"/>
                <w:lang w:val="en-US"/>
              </w:rPr>
            </w:pPr>
          </w:p>
        </w:tc>
        <w:tc>
          <w:tcPr>
            <w:tcW w:w="2959" w:type="pct"/>
            <w:shd w:val="clear" w:color="auto" w:fill="DEEAF6" w:themeFill="accent1" w:themeFillTint="33"/>
          </w:tcPr>
          <w:p w:rsidR="006A1205" w:rsidRPr="0082173D" w:rsidRDefault="006A1205" w:rsidP="00590FF3">
            <w:pPr>
              <w:jc w:val="both"/>
              <w:rPr>
                <w:rFonts w:ascii="Garamond" w:hAnsi="Garamond" w:cs="Times New Roman"/>
                <w:b/>
                <w:sz w:val="20"/>
                <w:szCs w:val="20"/>
                <w:lang w:val="en-US"/>
              </w:rPr>
            </w:pPr>
          </w:p>
        </w:tc>
      </w:tr>
    </w:tbl>
    <w:p w:rsidR="00505282" w:rsidRPr="0082173D" w:rsidRDefault="00505282" w:rsidP="00475024">
      <w:pPr>
        <w:tabs>
          <w:tab w:val="left" w:pos="4850"/>
        </w:tabs>
        <w:spacing w:after="0"/>
        <w:jc w:val="both"/>
        <w:rPr>
          <w:rFonts w:ascii="Garamond" w:hAnsi="Garamond" w:cs="Times New Roman"/>
          <w:b/>
          <w:sz w:val="20"/>
          <w:szCs w:val="20"/>
          <w:lang w:val="en-US"/>
        </w:rPr>
      </w:pPr>
    </w:p>
    <w:p w:rsidR="005E47EA" w:rsidRPr="0082173D" w:rsidRDefault="00E05C55" w:rsidP="005E47EA">
      <w:pPr>
        <w:pStyle w:val="Prrafodelista"/>
        <w:numPr>
          <w:ilvl w:val="0"/>
          <w:numId w:val="15"/>
        </w:numPr>
        <w:rPr>
          <w:rFonts w:ascii="Garamond" w:hAnsi="Garamond" w:cs="Times New Roman"/>
          <w:b/>
          <w:sz w:val="20"/>
          <w:szCs w:val="20"/>
          <w:lang w:val="en-US"/>
        </w:rPr>
      </w:pPr>
      <w:r w:rsidRPr="0082173D">
        <w:rPr>
          <w:rFonts w:ascii="Garamond" w:hAnsi="Garamond" w:cs="Times New Roman"/>
          <w:b/>
          <w:sz w:val="20"/>
          <w:szCs w:val="20"/>
          <w:lang w:val="en-US"/>
        </w:rPr>
        <w:t>G</w:t>
      </w:r>
      <w:r w:rsidR="005E47EA" w:rsidRPr="0082173D">
        <w:rPr>
          <w:rFonts w:ascii="Garamond" w:hAnsi="Garamond" w:cs="Times New Roman"/>
          <w:b/>
          <w:sz w:val="20"/>
          <w:szCs w:val="20"/>
          <w:lang w:val="en-US"/>
        </w:rPr>
        <w:t xml:space="preserve">eneral </w:t>
      </w:r>
      <w:r w:rsidRPr="0082173D">
        <w:rPr>
          <w:rFonts w:ascii="Garamond" w:hAnsi="Garamond" w:cs="Times New Roman"/>
          <w:b/>
          <w:sz w:val="20"/>
          <w:szCs w:val="20"/>
          <w:lang w:val="en-US"/>
        </w:rPr>
        <w:t>concept of writing quality</w:t>
      </w:r>
    </w:p>
    <w:tbl>
      <w:tblPr>
        <w:tblStyle w:val="Tablaconcuadrcula"/>
        <w:tblW w:w="5000" w:type="pct"/>
        <w:tblLook w:val="04A0" w:firstRow="1" w:lastRow="0" w:firstColumn="1" w:lastColumn="0" w:noHBand="0" w:noVBand="1"/>
      </w:tblPr>
      <w:tblGrid>
        <w:gridCol w:w="9417"/>
        <w:gridCol w:w="1733"/>
        <w:gridCol w:w="1733"/>
        <w:gridCol w:w="1733"/>
      </w:tblGrid>
      <w:tr w:rsidR="00FF7C5E" w:rsidRPr="0082173D" w:rsidTr="005825CE">
        <w:tc>
          <w:tcPr>
            <w:tcW w:w="3221" w:type="pct"/>
            <w:shd w:val="clear" w:color="auto" w:fill="BDD6EE" w:themeFill="accent1" w:themeFillTint="66"/>
          </w:tcPr>
          <w:p w:rsidR="00BD0C8D" w:rsidRPr="0082173D" w:rsidRDefault="00BD0C8D" w:rsidP="0058399C">
            <w:pPr>
              <w:jc w:val="both"/>
              <w:rPr>
                <w:rFonts w:ascii="Garamond" w:hAnsi="Garamond" w:cs="Times New Roman"/>
                <w:b/>
                <w:sz w:val="20"/>
                <w:szCs w:val="20"/>
                <w:lang w:val="en-US"/>
              </w:rPr>
            </w:pPr>
            <w:r w:rsidRPr="0082173D">
              <w:rPr>
                <w:rFonts w:ascii="Garamond" w:hAnsi="Garamond" w:cs="Times New Roman"/>
                <w:b/>
                <w:sz w:val="20"/>
                <w:szCs w:val="20"/>
                <w:lang w:val="en-US"/>
              </w:rPr>
              <w:t>Generali</w:t>
            </w:r>
            <w:r w:rsidR="0058399C" w:rsidRPr="0082173D">
              <w:rPr>
                <w:rFonts w:ascii="Garamond" w:hAnsi="Garamond" w:cs="Times New Roman"/>
                <w:b/>
                <w:sz w:val="20"/>
                <w:szCs w:val="20"/>
                <w:lang w:val="en-US"/>
              </w:rPr>
              <w:t>ti</w:t>
            </w:r>
            <w:r w:rsidRPr="0082173D">
              <w:rPr>
                <w:rFonts w:ascii="Garamond" w:hAnsi="Garamond" w:cs="Times New Roman"/>
                <w:b/>
                <w:sz w:val="20"/>
                <w:szCs w:val="20"/>
                <w:lang w:val="en-US"/>
              </w:rPr>
              <w:t xml:space="preserve">es </w:t>
            </w:r>
          </w:p>
        </w:tc>
        <w:tc>
          <w:tcPr>
            <w:tcW w:w="593" w:type="pct"/>
            <w:shd w:val="clear" w:color="auto" w:fill="BDD6EE" w:themeFill="accent1" w:themeFillTint="66"/>
          </w:tcPr>
          <w:p w:rsidR="00BD0C8D" w:rsidRPr="0082173D" w:rsidRDefault="00BD0C8D" w:rsidP="00DD2091">
            <w:pPr>
              <w:jc w:val="center"/>
              <w:rPr>
                <w:rFonts w:ascii="Garamond" w:hAnsi="Garamond" w:cs="Times New Roman"/>
                <w:b/>
                <w:sz w:val="20"/>
                <w:szCs w:val="20"/>
                <w:lang w:val="en-US"/>
              </w:rPr>
            </w:pPr>
            <w:r w:rsidRPr="0082173D">
              <w:rPr>
                <w:rFonts w:ascii="Garamond" w:hAnsi="Garamond" w:cs="Times New Roman"/>
                <w:b/>
                <w:sz w:val="20"/>
                <w:szCs w:val="20"/>
                <w:lang w:val="en-US"/>
              </w:rPr>
              <w:t>Excel</w:t>
            </w:r>
            <w:r w:rsidR="00E83C9C">
              <w:rPr>
                <w:rFonts w:ascii="Garamond" w:hAnsi="Garamond" w:cs="Times New Roman"/>
                <w:b/>
                <w:sz w:val="20"/>
                <w:szCs w:val="20"/>
                <w:lang w:val="en-US"/>
              </w:rPr>
              <w:t>lent</w:t>
            </w:r>
          </w:p>
        </w:tc>
        <w:tc>
          <w:tcPr>
            <w:tcW w:w="593" w:type="pct"/>
            <w:shd w:val="clear" w:color="auto" w:fill="BDD6EE" w:themeFill="accent1" w:themeFillTint="66"/>
          </w:tcPr>
          <w:p w:rsidR="00BD0C8D" w:rsidRPr="0082173D" w:rsidRDefault="00E83C9C" w:rsidP="00DD2091">
            <w:pPr>
              <w:jc w:val="center"/>
              <w:rPr>
                <w:rFonts w:ascii="Garamond" w:hAnsi="Garamond" w:cs="Times New Roman"/>
                <w:b/>
                <w:sz w:val="20"/>
                <w:szCs w:val="20"/>
                <w:lang w:val="en-US"/>
              </w:rPr>
            </w:pPr>
            <w:r>
              <w:rPr>
                <w:rFonts w:ascii="Garamond" w:hAnsi="Garamond" w:cs="Times New Roman"/>
                <w:b/>
                <w:sz w:val="20"/>
                <w:szCs w:val="20"/>
                <w:lang w:val="en-US"/>
              </w:rPr>
              <w:t>Good</w:t>
            </w:r>
          </w:p>
        </w:tc>
        <w:tc>
          <w:tcPr>
            <w:tcW w:w="593" w:type="pct"/>
            <w:shd w:val="clear" w:color="auto" w:fill="BDD6EE" w:themeFill="accent1" w:themeFillTint="66"/>
          </w:tcPr>
          <w:p w:rsidR="00BD0C8D" w:rsidRPr="0082173D" w:rsidRDefault="00E83C9C" w:rsidP="00DD2091">
            <w:pPr>
              <w:jc w:val="center"/>
              <w:rPr>
                <w:rFonts w:ascii="Garamond" w:hAnsi="Garamond" w:cs="Times New Roman"/>
                <w:b/>
                <w:sz w:val="20"/>
                <w:szCs w:val="20"/>
                <w:lang w:val="en-US"/>
              </w:rPr>
            </w:pPr>
            <w:r>
              <w:rPr>
                <w:rFonts w:ascii="Garamond" w:hAnsi="Garamond" w:cs="Times New Roman"/>
                <w:b/>
                <w:sz w:val="20"/>
                <w:szCs w:val="20"/>
                <w:lang w:val="en-US"/>
              </w:rPr>
              <w:t>Deficient</w:t>
            </w:r>
          </w:p>
        </w:tc>
      </w:tr>
      <w:tr w:rsidR="00546D8E" w:rsidRPr="00125D16" w:rsidTr="005825CE">
        <w:tc>
          <w:tcPr>
            <w:tcW w:w="3221" w:type="pct"/>
            <w:shd w:val="clear" w:color="auto" w:fill="DEEAF6" w:themeFill="accent1" w:themeFillTint="33"/>
          </w:tcPr>
          <w:p w:rsidR="00546D8E" w:rsidRPr="0082173D" w:rsidRDefault="00546D8E" w:rsidP="00546D8E">
            <w:pPr>
              <w:pStyle w:val="Sinespaciado"/>
              <w:rPr>
                <w:rFonts w:ascii="Garamond" w:hAnsi="Garamond"/>
                <w:sz w:val="20"/>
                <w:szCs w:val="20"/>
                <w:lang w:val="en-US"/>
              </w:rPr>
            </w:pPr>
            <w:r w:rsidRPr="0082173D">
              <w:rPr>
                <w:rFonts w:ascii="Garamond" w:hAnsi="Garamond"/>
                <w:sz w:val="20"/>
                <w:szCs w:val="20"/>
                <w:lang w:val="en-US"/>
              </w:rPr>
              <w:t>Adequate and pertinent use of concepts and terms.</w:t>
            </w: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r>
      <w:tr w:rsidR="00546D8E" w:rsidRPr="00125D16" w:rsidTr="005825CE">
        <w:tc>
          <w:tcPr>
            <w:tcW w:w="3221" w:type="pct"/>
            <w:shd w:val="clear" w:color="auto" w:fill="DEEAF6" w:themeFill="accent1" w:themeFillTint="33"/>
          </w:tcPr>
          <w:p w:rsidR="00546D8E" w:rsidRPr="0082173D" w:rsidRDefault="00546D8E" w:rsidP="00546D8E">
            <w:pPr>
              <w:pStyle w:val="Sinespaciado"/>
              <w:rPr>
                <w:rFonts w:ascii="Garamond" w:hAnsi="Garamond"/>
                <w:sz w:val="20"/>
                <w:szCs w:val="20"/>
                <w:lang w:val="en-US"/>
              </w:rPr>
            </w:pPr>
            <w:r w:rsidRPr="0082173D">
              <w:rPr>
                <w:rFonts w:ascii="Garamond" w:hAnsi="Garamond"/>
                <w:sz w:val="20"/>
                <w:szCs w:val="20"/>
                <w:lang w:val="en-US"/>
              </w:rPr>
              <w:t>Appropriate and coherent writing with the topic of study.</w:t>
            </w: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r>
      <w:tr w:rsidR="00546D8E" w:rsidRPr="00125D16" w:rsidTr="005825CE">
        <w:tc>
          <w:tcPr>
            <w:tcW w:w="3221" w:type="pct"/>
            <w:shd w:val="clear" w:color="auto" w:fill="DEEAF6" w:themeFill="accent1" w:themeFillTint="33"/>
          </w:tcPr>
          <w:p w:rsidR="00546D8E" w:rsidRPr="0082173D" w:rsidRDefault="00546D8E" w:rsidP="00546D8E">
            <w:pPr>
              <w:pStyle w:val="Sinespaciado"/>
              <w:rPr>
                <w:rFonts w:ascii="Garamond" w:hAnsi="Garamond"/>
                <w:sz w:val="20"/>
                <w:szCs w:val="20"/>
                <w:lang w:val="en-US"/>
              </w:rPr>
            </w:pPr>
            <w:r w:rsidRPr="0082173D">
              <w:rPr>
                <w:rFonts w:ascii="Garamond" w:hAnsi="Garamond"/>
                <w:sz w:val="20"/>
                <w:szCs w:val="20"/>
                <w:lang w:val="en-US"/>
              </w:rPr>
              <w:t>Relevance of figures and tables (if presented).</w:t>
            </w: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c>
          <w:tcPr>
            <w:tcW w:w="593" w:type="pct"/>
            <w:shd w:val="clear" w:color="auto" w:fill="DEEAF6" w:themeFill="accent1" w:themeFillTint="33"/>
          </w:tcPr>
          <w:p w:rsidR="00546D8E" w:rsidRPr="0082173D" w:rsidRDefault="00546D8E" w:rsidP="00546D8E">
            <w:pPr>
              <w:jc w:val="center"/>
              <w:rPr>
                <w:rFonts w:ascii="Garamond" w:hAnsi="Garamond" w:cs="Times New Roman"/>
                <w:b/>
                <w:sz w:val="20"/>
                <w:szCs w:val="20"/>
                <w:lang w:val="en-US"/>
              </w:rPr>
            </w:pPr>
          </w:p>
        </w:tc>
      </w:tr>
      <w:tr w:rsidR="00331FA2" w:rsidRPr="00125D16" w:rsidTr="005825CE">
        <w:tc>
          <w:tcPr>
            <w:tcW w:w="3221" w:type="pct"/>
            <w:shd w:val="clear" w:color="auto" w:fill="DEEAF6" w:themeFill="accent1" w:themeFillTint="33"/>
          </w:tcPr>
          <w:p w:rsidR="00331FA2" w:rsidRPr="0082173D" w:rsidRDefault="00331FA2" w:rsidP="00331FA2">
            <w:pPr>
              <w:pStyle w:val="Sinespaciado"/>
              <w:rPr>
                <w:rFonts w:ascii="Garamond" w:hAnsi="Garamond"/>
                <w:sz w:val="20"/>
                <w:szCs w:val="20"/>
                <w:lang w:val="en-US"/>
              </w:rPr>
            </w:pPr>
            <w:r w:rsidRPr="0082173D">
              <w:rPr>
                <w:rFonts w:ascii="Garamond" w:hAnsi="Garamond"/>
                <w:sz w:val="20"/>
                <w:szCs w:val="20"/>
                <w:lang w:val="en-US"/>
              </w:rPr>
              <w:t>Clear, fluent, and concrete disciplinary language.</w:t>
            </w:r>
          </w:p>
        </w:tc>
        <w:tc>
          <w:tcPr>
            <w:tcW w:w="593" w:type="pct"/>
            <w:shd w:val="clear" w:color="auto" w:fill="DEEAF6" w:themeFill="accent1" w:themeFillTint="33"/>
          </w:tcPr>
          <w:p w:rsidR="00331FA2" w:rsidRPr="0082173D" w:rsidRDefault="00331FA2" w:rsidP="00331FA2">
            <w:pPr>
              <w:jc w:val="center"/>
              <w:rPr>
                <w:rFonts w:ascii="Garamond" w:hAnsi="Garamond" w:cs="Times New Roman"/>
                <w:b/>
                <w:sz w:val="20"/>
                <w:szCs w:val="20"/>
                <w:lang w:val="en-US"/>
              </w:rPr>
            </w:pPr>
          </w:p>
        </w:tc>
        <w:tc>
          <w:tcPr>
            <w:tcW w:w="593" w:type="pct"/>
            <w:shd w:val="clear" w:color="auto" w:fill="DEEAF6" w:themeFill="accent1" w:themeFillTint="33"/>
          </w:tcPr>
          <w:p w:rsidR="00331FA2" w:rsidRPr="0082173D" w:rsidRDefault="00331FA2" w:rsidP="00331FA2">
            <w:pPr>
              <w:jc w:val="center"/>
              <w:rPr>
                <w:rFonts w:ascii="Garamond" w:hAnsi="Garamond" w:cs="Times New Roman"/>
                <w:b/>
                <w:sz w:val="20"/>
                <w:szCs w:val="20"/>
                <w:lang w:val="en-US"/>
              </w:rPr>
            </w:pPr>
          </w:p>
        </w:tc>
        <w:tc>
          <w:tcPr>
            <w:tcW w:w="593" w:type="pct"/>
            <w:shd w:val="clear" w:color="auto" w:fill="DEEAF6" w:themeFill="accent1" w:themeFillTint="33"/>
          </w:tcPr>
          <w:p w:rsidR="00331FA2" w:rsidRPr="0082173D" w:rsidRDefault="00331FA2" w:rsidP="00331FA2">
            <w:pPr>
              <w:jc w:val="center"/>
              <w:rPr>
                <w:rFonts w:ascii="Garamond" w:hAnsi="Garamond" w:cs="Times New Roman"/>
                <w:b/>
                <w:sz w:val="20"/>
                <w:szCs w:val="20"/>
                <w:lang w:val="en-US"/>
              </w:rPr>
            </w:pPr>
          </w:p>
        </w:tc>
      </w:tr>
      <w:tr w:rsidR="005E47EA" w:rsidRPr="0082173D" w:rsidTr="005825CE">
        <w:tc>
          <w:tcPr>
            <w:tcW w:w="5000" w:type="pct"/>
            <w:gridSpan w:val="4"/>
            <w:shd w:val="clear" w:color="auto" w:fill="DEEAF6" w:themeFill="accent1" w:themeFillTint="33"/>
          </w:tcPr>
          <w:p w:rsidR="005E47EA" w:rsidRPr="0082173D" w:rsidRDefault="00331FA2" w:rsidP="003D4773">
            <w:pPr>
              <w:jc w:val="both"/>
              <w:rPr>
                <w:rFonts w:ascii="Garamond" w:hAnsi="Garamond" w:cs="Times New Roman"/>
                <w:b/>
                <w:sz w:val="20"/>
                <w:szCs w:val="20"/>
                <w:lang w:val="en-US"/>
              </w:rPr>
            </w:pPr>
            <w:r w:rsidRPr="0082173D">
              <w:rPr>
                <w:rFonts w:ascii="Garamond" w:hAnsi="Garamond" w:cs="Times New Roman"/>
                <w:b/>
                <w:sz w:val="20"/>
                <w:szCs w:val="20"/>
                <w:lang w:val="en-US"/>
              </w:rPr>
              <w:t>Observation</w:t>
            </w:r>
            <w:r w:rsidR="005E47EA" w:rsidRPr="0082173D">
              <w:rPr>
                <w:rFonts w:ascii="Garamond" w:hAnsi="Garamond" w:cs="Times New Roman"/>
                <w:b/>
                <w:sz w:val="20"/>
                <w:szCs w:val="20"/>
                <w:lang w:val="en-US"/>
              </w:rPr>
              <w:t>s:</w:t>
            </w:r>
          </w:p>
          <w:p w:rsidR="003D4773" w:rsidRPr="0082173D" w:rsidRDefault="003D4773" w:rsidP="003D4773">
            <w:pPr>
              <w:jc w:val="both"/>
              <w:rPr>
                <w:rFonts w:ascii="Garamond" w:hAnsi="Garamond" w:cs="Times New Roman"/>
                <w:b/>
                <w:sz w:val="20"/>
                <w:szCs w:val="20"/>
                <w:lang w:val="en-US"/>
              </w:rPr>
            </w:pPr>
          </w:p>
          <w:p w:rsidR="00475024" w:rsidRPr="0082173D" w:rsidRDefault="00475024" w:rsidP="003D4773">
            <w:pPr>
              <w:jc w:val="both"/>
              <w:rPr>
                <w:rFonts w:ascii="Garamond" w:hAnsi="Garamond" w:cs="Times New Roman"/>
                <w:b/>
                <w:sz w:val="20"/>
                <w:szCs w:val="20"/>
                <w:lang w:val="en-US"/>
              </w:rPr>
            </w:pPr>
          </w:p>
        </w:tc>
      </w:tr>
    </w:tbl>
    <w:p w:rsidR="00CD78A4" w:rsidRPr="0082173D" w:rsidRDefault="00CA0FE2" w:rsidP="00475024">
      <w:pPr>
        <w:pStyle w:val="Prrafodelista"/>
        <w:numPr>
          <w:ilvl w:val="0"/>
          <w:numId w:val="15"/>
        </w:numPr>
        <w:tabs>
          <w:tab w:val="left" w:pos="4850"/>
        </w:tabs>
        <w:spacing w:before="240"/>
        <w:jc w:val="both"/>
        <w:rPr>
          <w:rFonts w:ascii="Garamond" w:hAnsi="Garamond" w:cs="Times New Roman"/>
          <w:sz w:val="20"/>
          <w:szCs w:val="20"/>
          <w:lang w:val="en-US"/>
        </w:rPr>
      </w:pPr>
      <w:r w:rsidRPr="0082173D">
        <w:rPr>
          <w:rStyle w:val="rynqvb"/>
          <w:rFonts w:ascii="Garamond" w:hAnsi="Garamond"/>
          <w:b/>
          <w:sz w:val="20"/>
          <w:szCs w:val="20"/>
          <w:lang w:val="en-US"/>
        </w:rPr>
        <w:lastRenderedPageBreak/>
        <w:t>Other observations regarding the relevance and quality of the scientific manuscript</w:t>
      </w:r>
      <w:r w:rsidR="0090631F" w:rsidRPr="0082173D">
        <w:rPr>
          <w:rFonts w:ascii="Garamond" w:hAnsi="Garamond" w:cs="Times New Roman"/>
          <w:sz w:val="20"/>
          <w:szCs w:val="20"/>
          <w:lang w:val="en-US"/>
        </w:rPr>
        <w:t xml:space="preserve"> </w:t>
      </w:r>
    </w:p>
    <w:p w:rsidR="00CA0FE2" w:rsidRPr="0082173D" w:rsidRDefault="00CA0FE2" w:rsidP="00CA0FE2">
      <w:pPr>
        <w:tabs>
          <w:tab w:val="left" w:pos="1080"/>
        </w:tabs>
        <w:jc w:val="both"/>
        <w:rPr>
          <w:rFonts w:ascii="Garamond" w:hAnsi="Garamond" w:cs="Times New Roman"/>
          <w:sz w:val="20"/>
          <w:szCs w:val="20"/>
          <w:lang w:val="en-US"/>
        </w:rPr>
      </w:pPr>
      <w:r w:rsidRPr="0082173D">
        <w:rPr>
          <w:rFonts w:ascii="Garamond" w:hAnsi="Garamond" w:cs="Times New Roman"/>
          <w:sz w:val="20"/>
          <w:szCs w:val="20"/>
          <w:lang w:val="en-US"/>
        </w:rPr>
        <w:t>What improvements should the author of the article make?</w:t>
      </w:r>
    </w:p>
    <w:tbl>
      <w:tblPr>
        <w:tblStyle w:val="Tablaconcuadrcula"/>
        <w:tblW w:w="5000" w:type="pct"/>
        <w:tblLook w:val="04A0" w:firstRow="1" w:lastRow="0" w:firstColumn="1" w:lastColumn="0" w:noHBand="0" w:noVBand="1"/>
      </w:tblPr>
      <w:tblGrid>
        <w:gridCol w:w="14616"/>
      </w:tblGrid>
      <w:tr w:rsidR="009078EA" w:rsidRPr="00125D16" w:rsidTr="005825CE">
        <w:tc>
          <w:tcPr>
            <w:tcW w:w="5000" w:type="pct"/>
            <w:shd w:val="clear" w:color="auto" w:fill="DEEAF6" w:themeFill="accent1" w:themeFillTint="33"/>
          </w:tcPr>
          <w:p w:rsidR="009078EA" w:rsidRPr="0082173D" w:rsidRDefault="009078EA" w:rsidP="00276AA3">
            <w:pPr>
              <w:tabs>
                <w:tab w:val="left" w:pos="4850"/>
              </w:tabs>
              <w:jc w:val="both"/>
              <w:rPr>
                <w:rFonts w:ascii="Garamond" w:hAnsi="Garamond" w:cs="Times New Roman"/>
                <w:b/>
                <w:sz w:val="20"/>
                <w:szCs w:val="20"/>
                <w:lang w:val="en-US"/>
              </w:rPr>
            </w:pPr>
          </w:p>
          <w:p w:rsidR="003661C4" w:rsidRPr="0082173D" w:rsidRDefault="003661C4" w:rsidP="00276AA3">
            <w:pPr>
              <w:tabs>
                <w:tab w:val="left" w:pos="4850"/>
              </w:tabs>
              <w:jc w:val="both"/>
              <w:rPr>
                <w:rFonts w:ascii="Garamond" w:hAnsi="Garamond" w:cs="Times New Roman"/>
                <w:b/>
                <w:sz w:val="20"/>
                <w:szCs w:val="20"/>
                <w:lang w:val="en-US"/>
              </w:rPr>
            </w:pPr>
          </w:p>
          <w:p w:rsidR="003661C4" w:rsidRPr="0082173D" w:rsidRDefault="003661C4" w:rsidP="00276AA3">
            <w:pPr>
              <w:tabs>
                <w:tab w:val="left" w:pos="4850"/>
              </w:tabs>
              <w:jc w:val="both"/>
              <w:rPr>
                <w:rFonts w:ascii="Garamond" w:hAnsi="Garamond" w:cs="Times New Roman"/>
                <w:b/>
                <w:sz w:val="20"/>
                <w:szCs w:val="20"/>
                <w:lang w:val="en-US"/>
              </w:rPr>
            </w:pPr>
          </w:p>
        </w:tc>
      </w:tr>
    </w:tbl>
    <w:p w:rsidR="009078EA" w:rsidRPr="0082173D" w:rsidRDefault="009078EA" w:rsidP="003661C4">
      <w:pPr>
        <w:tabs>
          <w:tab w:val="left" w:pos="4850"/>
        </w:tabs>
        <w:spacing w:after="0"/>
        <w:jc w:val="both"/>
        <w:rPr>
          <w:rFonts w:ascii="Garamond" w:hAnsi="Garamond" w:cs="Times New Roman"/>
          <w:b/>
          <w:sz w:val="20"/>
          <w:szCs w:val="20"/>
          <w:lang w:val="en-US"/>
        </w:rPr>
      </w:pPr>
      <w:r w:rsidRPr="0082173D">
        <w:rPr>
          <w:rFonts w:ascii="Garamond" w:hAnsi="Garamond" w:cs="Times New Roman"/>
          <w:b/>
          <w:sz w:val="20"/>
          <w:szCs w:val="20"/>
          <w:lang w:val="en-US"/>
        </w:rPr>
        <w:t xml:space="preserve"> </w:t>
      </w:r>
    </w:p>
    <w:p w:rsidR="001217EC" w:rsidRPr="0082173D" w:rsidRDefault="00194366" w:rsidP="0090631F">
      <w:pPr>
        <w:pStyle w:val="Prrafodelista"/>
        <w:numPr>
          <w:ilvl w:val="0"/>
          <w:numId w:val="15"/>
        </w:numPr>
        <w:tabs>
          <w:tab w:val="left" w:pos="4850"/>
        </w:tabs>
        <w:jc w:val="both"/>
        <w:rPr>
          <w:rFonts w:ascii="Garamond" w:hAnsi="Garamond" w:cs="Times New Roman"/>
          <w:b/>
          <w:sz w:val="20"/>
          <w:szCs w:val="20"/>
          <w:lang w:val="en-US"/>
        </w:rPr>
      </w:pPr>
      <w:r w:rsidRPr="0082173D">
        <w:rPr>
          <w:rFonts w:ascii="Garamond" w:hAnsi="Garamond" w:cs="Times New Roman"/>
          <w:b/>
          <w:sz w:val="20"/>
          <w:szCs w:val="20"/>
          <w:lang w:val="en-US"/>
        </w:rPr>
        <w:t>Decisio</w:t>
      </w:r>
      <w:r w:rsidR="0090631F" w:rsidRPr="0082173D">
        <w:rPr>
          <w:rFonts w:ascii="Garamond" w:hAnsi="Garamond" w:cs="Times New Roman"/>
          <w:b/>
          <w:sz w:val="20"/>
          <w:szCs w:val="20"/>
          <w:lang w:val="en-US"/>
        </w:rPr>
        <w:t xml:space="preserve">n </w:t>
      </w:r>
      <w:r w:rsidRPr="0082173D">
        <w:rPr>
          <w:rFonts w:ascii="Garamond" w:hAnsi="Garamond" w:cs="Times New Roman"/>
          <w:b/>
          <w:sz w:val="20"/>
          <w:szCs w:val="20"/>
          <w:lang w:val="en-US"/>
        </w:rPr>
        <w:t>and</w:t>
      </w:r>
      <w:r w:rsidR="0090631F" w:rsidRPr="0082173D">
        <w:rPr>
          <w:rFonts w:ascii="Garamond" w:hAnsi="Garamond" w:cs="Times New Roman"/>
          <w:b/>
          <w:sz w:val="20"/>
          <w:szCs w:val="20"/>
          <w:lang w:val="en-US"/>
        </w:rPr>
        <w:t xml:space="preserve"> </w:t>
      </w:r>
      <w:r w:rsidRPr="0082173D">
        <w:rPr>
          <w:rFonts w:ascii="Garamond" w:hAnsi="Garamond" w:cs="Times New Roman"/>
          <w:b/>
          <w:sz w:val="20"/>
          <w:szCs w:val="20"/>
          <w:lang w:val="en-US"/>
        </w:rPr>
        <w:t>provisions</w:t>
      </w:r>
    </w:p>
    <w:p w:rsidR="00A62831" w:rsidRPr="0082173D" w:rsidRDefault="00A62831" w:rsidP="00A62831">
      <w:pPr>
        <w:tabs>
          <w:tab w:val="left" w:pos="4850"/>
        </w:tabs>
        <w:jc w:val="both"/>
        <w:rPr>
          <w:rFonts w:ascii="Garamond" w:hAnsi="Garamond" w:cs="Times New Roman"/>
          <w:sz w:val="20"/>
          <w:szCs w:val="20"/>
          <w:lang w:val="en-US"/>
        </w:rPr>
      </w:pPr>
      <w:r w:rsidRPr="0082173D">
        <w:rPr>
          <w:rFonts w:ascii="Garamond" w:hAnsi="Garamond" w:cs="Times New Roman"/>
          <w:sz w:val="20"/>
          <w:szCs w:val="20"/>
          <w:lang w:val="en-US"/>
        </w:rPr>
        <w:t>Taking into account the aspects evaluated above, it is recommended that:</w:t>
      </w:r>
    </w:p>
    <w:tbl>
      <w:tblPr>
        <w:tblStyle w:val="Tablaconcuadrcula"/>
        <w:tblW w:w="5000" w:type="pct"/>
        <w:tblLook w:val="04A0" w:firstRow="1" w:lastRow="0" w:firstColumn="1" w:lastColumn="0" w:noHBand="0" w:noVBand="1"/>
      </w:tblPr>
      <w:tblGrid>
        <w:gridCol w:w="13999"/>
        <w:gridCol w:w="617"/>
      </w:tblGrid>
      <w:tr w:rsidR="00B615FC" w:rsidRPr="00125D16" w:rsidTr="00BB09E4">
        <w:tc>
          <w:tcPr>
            <w:tcW w:w="4789" w:type="pct"/>
            <w:shd w:val="clear" w:color="auto" w:fill="DEEAF6" w:themeFill="accent1" w:themeFillTint="33"/>
          </w:tcPr>
          <w:p w:rsidR="00B615FC" w:rsidRPr="0082173D" w:rsidRDefault="00B615FC" w:rsidP="00BB09E4">
            <w:pPr>
              <w:pStyle w:val="Sinespaciado"/>
              <w:rPr>
                <w:rFonts w:ascii="Garamond" w:hAnsi="Garamond"/>
                <w:sz w:val="20"/>
                <w:szCs w:val="20"/>
                <w:lang w:val="en-US"/>
              </w:rPr>
            </w:pPr>
            <w:r w:rsidRPr="0082173D">
              <w:rPr>
                <w:rFonts w:ascii="Garamond" w:hAnsi="Garamond"/>
                <w:sz w:val="20"/>
                <w:szCs w:val="20"/>
                <w:lang w:val="en-US"/>
              </w:rPr>
              <w:t>The article is published without changes.</w:t>
            </w:r>
          </w:p>
        </w:tc>
        <w:tc>
          <w:tcPr>
            <w:tcW w:w="211" w:type="pct"/>
            <w:shd w:val="clear" w:color="auto" w:fill="DEEAF6" w:themeFill="accent1" w:themeFillTint="33"/>
          </w:tcPr>
          <w:p w:rsidR="00B615FC" w:rsidRPr="0082173D" w:rsidRDefault="00B615FC" w:rsidP="00BB09E4">
            <w:pPr>
              <w:jc w:val="center"/>
              <w:rPr>
                <w:rFonts w:ascii="Garamond" w:hAnsi="Garamond" w:cs="Times New Roman"/>
                <w:b/>
                <w:sz w:val="20"/>
                <w:szCs w:val="20"/>
                <w:lang w:val="en-US"/>
              </w:rPr>
            </w:pPr>
          </w:p>
        </w:tc>
      </w:tr>
      <w:tr w:rsidR="00B615FC" w:rsidRPr="00125D16" w:rsidTr="00BB09E4">
        <w:tc>
          <w:tcPr>
            <w:tcW w:w="4789" w:type="pct"/>
            <w:shd w:val="clear" w:color="auto" w:fill="DEEAF6" w:themeFill="accent1" w:themeFillTint="33"/>
          </w:tcPr>
          <w:p w:rsidR="00B615FC" w:rsidRPr="0082173D" w:rsidRDefault="00B615FC" w:rsidP="00BB09E4">
            <w:pPr>
              <w:pStyle w:val="Sinespaciado"/>
              <w:rPr>
                <w:rFonts w:ascii="Garamond" w:hAnsi="Garamond"/>
                <w:sz w:val="20"/>
                <w:szCs w:val="20"/>
                <w:lang w:val="en-US"/>
              </w:rPr>
            </w:pPr>
            <w:r w:rsidRPr="0082173D">
              <w:rPr>
                <w:rFonts w:ascii="Garamond" w:hAnsi="Garamond"/>
                <w:sz w:val="20"/>
                <w:szCs w:val="20"/>
                <w:lang w:val="en-US"/>
              </w:rPr>
              <w:t>The article is published incorporating the suggested changes.</w:t>
            </w:r>
          </w:p>
        </w:tc>
        <w:tc>
          <w:tcPr>
            <w:tcW w:w="211" w:type="pct"/>
            <w:shd w:val="clear" w:color="auto" w:fill="DEEAF6" w:themeFill="accent1" w:themeFillTint="33"/>
          </w:tcPr>
          <w:p w:rsidR="00B615FC" w:rsidRPr="0082173D" w:rsidRDefault="00B615FC" w:rsidP="00BB09E4">
            <w:pPr>
              <w:jc w:val="center"/>
              <w:rPr>
                <w:rFonts w:ascii="Garamond" w:hAnsi="Garamond" w:cs="Times New Roman"/>
                <w:sz w:val="20"/>
                <w:szCs w:val="20"/>
                <w:lang w:val="en-US"/>
              </w:rPr>
            </w:pPr>
          </w:p>
        </w:tc>
      </w:tr>
      <w:tr w:rsidR="00B615FC" w:rsidRPr="00125D16" w:rsidTr="00BB09E4">
        <w:tc>
          <w:tcPr>
            <w:tcW w:w="4789" w:type="pct"/>
            <w:shd w:val="clear" w:color="auto" w:fill="DEEAF6" w:themeFill="accent1" w:themeFillTint="33"/>
          </w:tcPr>
          <w:p w:rsidR="00B615FC" w:rsidRPr="0082173D" w:rsidRDefault="00B615FC" w:rsidP="00BB09E4">
            <w:pPr>
              <w:pStyle w:val="Sinespaciado"/>
              <w:rPr>
                <w:rFonts w:ascii="Garamond" w:hAnsi="Garamond"/>
                <w:sz w:val="20"/>
                <w:szCs w:val="20"/>
                <w:lang w:val="en-US"/>
              </w:rPr>
            </w:pPr>
            <w:r w:rsidRPr="0082173D">
              <w:rPr>
                <w:rFonts w:ascii="Garamond" w:hAnsi="Garamond"/>
                <w:sz w:val="20"/>
                <w:szCs w:val="20"/>
                <w:lang w:val="en-US"/>
              </w:rPr>
              <w:t>The article is published as long as it is verified that significant changes have been made to it.</w:t>
            </w:r>
          </w:p>
        </w:tc>
        <w:tc>
          <w:tcPr>
            <w:tcW w:w="211" w:type="pct"/>
            <w:shd w:val="clear" w:color="auto" w:fill="DEEAF6" w:themeFill="accent1" w:themeFillTint="33"/>
          </w:tcPr>
          <w:p w:rsidR="00B615FC" w:rsidRPr="0082173D" w:rsidRDefault="00B615FC" w:rsidP="00BB09E4">
            <w:pPr>
              <w:jc w:val="center"/>
              <w:rPr>
                <w:rFonts w:ascii="Garamond" w:hAnsi="Garamond" w:cs="Times New Roman"/>
                <w:sz w:val="20"/>
                <w:szCs w:val="20"/>
                <w:lang w:val="en-US"/>
              </w:rPr>
            </w:pPr>
          </w:p>
        </w:tc>
      </w:tr>
      <w:tr w:rsidR="00B615FC" w:rsidRPr="00125D16" w:rsidTr="00BB09E4">
        <w:tc>
          <w:tcPr>
            <w:tcW w:w="4789" w:type="pct"/>
            <w:shd w:val="clear" w:color="auto" w:fill="DEEAF6" w:themeFill="accent1" w:themeFillTint="33"/>
          </w:tcPr>
          <w:p w:rsidR="00B615FC" w:rsidRPr="0082173D" w:rsidRDefault="00B615FC" w:rsidP="00BB09E4">
            <w:pPr>
              <w:pStyle w:val="Sinespaciado"/>
              <w:rPr>
                <w:rFonts w:ascii="Garamond" w:hAnsi="Garamond"/>
                <w:sz w:val="20"/>
                <w:szCs w:val="20"/>
                <w:lang w:val="en-US"/>
              </w:rPr>
            </w:pPr>
            <w:r w:rsidRPr="0082173D">
              <w:rPr>
                <w:rFonts w:ascii="Garamond" w:hAnsi="Garamond"/>
                <w:sz w:val="20"/>
                <w:szCs w:val="20"/>
                <w:lang w:val="en-US"/>
              </w:rPr>
              <w:t>The article is not published.</w:t>
            </w:r>
          </w:p>
        </w:tc>
        <w:tc>
          <w:tcPr>
            <w:tcW w:w="211" w:type="pct"/>
            <w:shd w:val="clear" w:color="auto" w:fill="DEEAF6" w:themeFill="accent1" w:themeFillTint="33"/>
          </w:tcPr>
          <w:p w:rsidR="00B615FC" w:rsidRPr="0082173D" w:rsidRDefault="00B615FC" w:rsidP="00BB09E4">
            <w:pPr>
              <w:jc w:val="center"/>
              <w:rPr>
                <w:rFonts w:ascii="Garamond" w:hAnsi="Garamond" w:cs="Times New Roman"/>
                <w:sz w:val="20"/>
                <w:szCs w:val="20"/>
                <w:lang w:val="en-US"/>
              </w:rPr>
            </w:pPr>
          </w:p>
        </w:tc>
      </w:tr>
    </w:tbl>
    <w:p w:rsidR="00764714" w:rsidRPr="0082173D" w:rsidRDefault="00764714" w:rsidP="0090631F">
      <w:pPr>
        <w:pStyle w:val="Sinespaciado"/>
        <w:rPr>
          <w:rFonts w:ascii="Garamond" w:hAnsi="Garamond"/>
          <w:sz w:val="20"/>
          <w:szCs w:val="20"/>
          <w:lang w:val="en-US"/>
        </w:rPr>
      </w:pPr>
    </w:p>
    <w:p w:rsidR="003661C4" w:rsidRPr="0082173D" w:rsidRDefault="003661C4" w:rsidP="0090631F">
      <w:pPr>
        <w:pStyle w:val="Sinespaciado"/>
        <w:rPr>
          <w:rFonts w:ascii="Garamond" w:hAnsi="Garamond"/>
          <w:sz w:val="20"/>
          <w:szCs w:val="20"/>
          <w:lang w:val="en-US"/>
        </w:rPr>
      </w:pPr>
    </w:p>
    <w:p w:rsidR="00B615FC" w:rsidRPr="0082173D" w:rsidRDefault="00B615FC" w:rsidP="00B615FC">
      <w:pPr>
        <w:widowControl w:val="0"/>
        <w:tabs>
          <w:tab w:val="left" w:pos="2706"/>
        </w:tabs>
        <w:autoSpaceDE w:val="0"/>
        <w:autoSpaceDN w:val="0"/>
        <w:spacing w:line="240" w:lineRule="auto"/>
        <w:jc w:val="both"/>
        <w:rPr>
          <w:rFonts w:ascii="Garamond" w:hAnsi="Garamond" w:cs="Times New Roman"/>
          <w:b/>
          <w:sz w:val="20"/>
          <w:szCs w:val="20"/>
          <w:lang w:val="en-US"/>
        </w:rPr>
      </w:pPr>
      <w:r w:rsidRPr="0082173D">
        <w:rPr>
          <w:rFonts w:ascii="Garamond" w:hAnsi="Garamond" w:cs="Times New Roman"/>
          <w:b/>
          <w:sz w:val="20"/>
          <w:szCs w:val="20"/>
          <w:lang w:val="en-US"/>
        </w:rPr>
        <w:t>Main information of the external evaluator</w:t>
      </w:r>
    </w:p>
    <w:tbl>
      <w:tblPr>
        <w:tblStyle w:val="Tablaconcuadrcula"/>
        <w:tblW w:w="5000" w:type="pct"/>
        <w:tblLook w:val="04A0" w:firstRow="1" w:lastRow="0" w:firstColumn="1" w:lastColumn="0" w:noHBand="0" w:noVBand="1"/>
      </w:tblPr>
      <w:tblGrid>
        <w:gridCol w:w="3935"/>
        <w:gridCol w:w="10681"/>
      </w:tblGrid>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Full name:</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ORCID Code:</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roofErr w:type="spellStart"/>
            <w:r w:rsidRPr="0082173D">
              <w:rPr>
                <w:rFonts w:ascii="Garamond" w:hAnsi="Garamond" w:cs="Times New Roman"/>
                <w:b/>
                <w:sz w:val="20"/>
                <w:szCs w:val="20"/>
                <w:lang w:val="en-US"/>
              </w:rPr>
              <w:t>CvLAC</w:t>
            </w:r>
            <w:proofErr w:type="spellEnd"/>
            <w:r w:rsidRPr="0082173D">
              <w:rPr>
                <w:rFonts w:ascii="Garamond" w:hAnsi="Garamond" w:cs="Times New Roman"/>
                <w:b/>
                <w:sz w:val="20"/>
                <w:szCs w:val="20"/>
                <w:lang w:val="en-US"/>
              </w:rPr>
              <w:t xml:space="preserve"> link:</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Google Scholar link:</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Date of birth:</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 xml:space="preserve">Nationality: </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Citizenship card:</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Undergraduate degree:</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Postgraduate studies:</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 xml:space="preserve">Labor affiliation: </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125D16"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Research group(s) to which the evaluator belongs:</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Landline and cell phone</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1346" w:type="pct"/>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r w:rsidRPr="0082173D">
              <w:rPr>
                <w:rFonts w:ascii="Garamond" w:hAnsi="Garamond" w:cs="Times New Roman"/>
                <w:b/>
                <w:sz w:val="20"/>
                <w:szCs w:val="20"/>
                <w:lang w:val="en-US"/>
              </w:rPr>
              <w:t>Email:</w:t>
            </w:r>
          </w:p>
        </w:tc>
        <w:tc>
          <w:tcPr>
            <w:tcW w:w="3654" w:type="pct"/>
            <w:shd w:val="clear" w:color="auto" w:fill="DEEAF6" w:themeFill="accent1" w:themeFillTint="33"/>
          </w:tcPr>
          <w:p w:rsidR="00B615FC" w:rsidRPr="0082173D" w:rsidRDefault="00B615FC" w:rsidP="00BB09E4">
            <w:pPr>
              <w:pStyle w:val="Prrafodelista"/>
              <w:tabs>
                <w:tab w:val="left" w:pos="2706"/>
              </w:tabs>
              <w:ind w:left="0"/>
              <w:jc w:val="both"/>
              <w:rPr>
                <w:rFonts w:ascii="Garamond" w:hAnsi="Garamond" w:cs="Times New Roman"/>
                <w:b/>
                <w:sz w:val="20"/>
                <w:szCs w:val="20"/>
                <w:lang w:val="en-US"/>
              </w:rPr>
            </w:pPr>
          </w:p>
        </w:tc>
      </w:tr>
      <w:tr w:rsidR="00B615FC" w:rsidRPr="0082173D" w:rsidTr="00BB09E4">
        <w:tc>
          <w:tcPr>
            <w:tcW w:w="5000" w:type="pct"/>
            <w:gridSpan w:val="2"/>
            <w:shd w:val="clear" w:color="auto" w:fill="BDD6EE" w:themeFill="accent1" w:themeFillTint="66"/>
          </w:tcPr>
          <w:p w:rsidR="00B615FC" w:rsidRPr="0082173D" w:rsidRDefault="00B615FC" w:rsidP="00BB09E4">
            <w:pPr>
              <w:pStyle w:val="Prrafodelista"/>
              <w:tabs>
                <w:tab w:val="left" w:pos="2706"/>
              </w:tabs>
              <w:ind w:left="0"/>
              <w:jc w:val="both"/>
              <w:rPr>
                <w:rFonts w:ascii="Garamond" w:hAnsi="Garamond" w:cs="Times New Roman"/>
                <w:sz w:val="20"/>
                <w:szCs w:val="20"/>
                <w:lang w:val="en-US"/>
              </w:rPr>
            </w:pPr>
            <w:r w:rsidRPr="0082173D">
              <w:rPr>
                <w:rFonts w:ascii="Garamond" w:hAnsi="Garamond" w:cs="Times New Roman"/>
                <w:sz w:val="20"/>
                <w:szCs w:val="20"/>
                <w:lang w:val="en-US"/>
              </w:rPr>
              <w:t xml:space="preserve">* All fields are mandatory </w:t>
            </w:r>
          </w:p>
        </w:tc>
      </w:tr>
    </w:tbl>
    <w:p w:rsidR="00F71F80" w:rsidRPr="0082173D" w:rsidRDefault="00F71F80" w:rsidP="00F71F80">
      <w:pPr>
        <w:pStyle w:val="Sinespaciado"/>
        <w:rPr>
          <w:rFonts w:ascii="Garamond" w:hAnsi="Garamond"/>
          <w:sz w:val="20"/>
          <w:szCs w:val="20"/>
          <w:lang w:val="en-US"/>
        </w:rPr>
      </w:pPr>
    </w:p>
    <w:p w:rsidR="00F71F80" w:rsidRPr="0082173D" w:rsidRDefault="00F71F80" w:rsidP="00F71F80">
      <w:pPr>
        <w:pStyle w:val="Sinespaciado"/>
        <w:rPr>
          <w:rFonts w:ascii="Garamond" w:hAnsi="Garamond"/>
          <w:sz w:val="20"/>
          <w:szCs w:val="20"/>
          <w:lang w:val="en-US"/>
        </w:rPr>
      </w:pPr>
    </w:p>
    <w:p w:rsidR="00F71F80" w:rsidRPr="0082173D" w:rsidRDefault="00F71F80" w:rsidP="00F71F80">
      <w:pPr>
        <w:pStyle w:val="Sinespaciado"/>
        <w:rPr>
          <w:rFonts w:ascii="Garamond" w:hAnsi="Garamond"/>
          <w:sz w:val="20"/>
          <w:szCs w:val="20"/>
          <w:lang w:val="en-US"/>
        </w:rPr>
      </w:pPr>
    </w:p>
    <w:p w:rsidR="00F71F80" w:rsidRPr="0082173D" w:rsidRDefault="00F71F80" w:rsidP="00F71F80">
      <w:pPr>
        <w:pStyle w:val="Sinespaciado"/>
        <w:rPr>
          <w:rFonts w:ascii="Garamond" w:hAnsi="Garamond"/>
          <w:sz w:val="20"/>
          <w:szCs w:val="20"/>
          <w:lang w:val="en-US"/>
        </w:rPr>
      </w:pPr>
    </w:p>
    <w:p w:rsidR="00F71F80" w:rsidRPr="0082173D" w:rsidRDefault="00F71F80" w:rsidP="00F71F80">
      <w:pPr>
        <w:pStyle w:val="Sinespaciado"/>
        <w:rPr>
          <w:rFonts w:ascii="Garamond" w:hAnsi="Garamond"/>
          <w:sz w:val="20"/>
          <w:szCs w:val="20"/>
          <w:lang w:val="en-US"/>
        </w:rPr>
      </w:pPr>
    </w:p>
    <w:p w:rsidR="00F71F80" w:rsidRPr="0082173D" w:rsidRDefault="00F71F80" w:rsidP="00F71F80">
      <w:pPr>
        <w:pStyle w:val="Sinespaciado"/>
        <w:rPr>
          <w:rFonts w:ascii="Garamond" w:hAnsi="Garamond"/>
          <w:sz w:val="20"/>
          <w:szCs w:val="20"/>
          <w:lang w:val="en-US"/>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674"/>
      </w:tblGrid>
      <w:tr w:rsidR="00F71F80" w:rsidRPr="00125D16" w:rsidTr="009132FC">
        <w:trPr>
          <w:trHeight w:val="218"/>
        </w:trPr>
        <w:tc>
          <w:tcPr>
            <w:tcW w:w="3739" w:type="dxa"/>
          </w:tcPr>
          <w:p w:rsidR="00F71F80" w:rsidRPr="0082173D" w:rsidRDefault="00B615FC" w:rsidP="009132FC">
            <w:pPr>
              <w:pStyle w:val="Sinespaciado"/>
              <w:rPr>
                <w:rFonts w:ascii="Garamond" w:hAnsi="Garamond"/>
                <w:sz w:val="20"/>
                <w:szCs w:val="20"/>
                <w:lang w:val="en-US"/>
              </w:rPr>
            </w:pPr>
            <w:r w:rsidRPr="0082173D">
              <w:rPr>
                <w:rFonts w:ascii="Garamond" w:hAnsi="Garamond"/>
                <w:sz w:val="20"/>
                <w:szCs w:val="20"/>
                <w:lang w:val="en-US"/>
              </w:rPr>
              <w:t>Signature of the Peer Evaluator</w:t>
            </w:r>
          </w:p>
        </w:tc>
        <w:tc>
          <w:tcPr>
            <w:tcW w:w="2674" w:type="dxa"/>
          </w:tcPr>
          <w:p w:rsidR="00F71F80" w:rsidRPr="0082173D" w:rsidRDefault="00F71F80" w:rsidP="009132FC">
            <w:pPr>
              <w:pStyle w:val="Sinespaciado"/>
              <w:rPr>
                <w:rFonts w:ascii="Garamond" w:hAnsi="Garamond"/>
                <w:sz w:val="20"/>
                <w:szCs w:val="20"/>
                <w:lang w:val="en-US"/>
              </w:rPr>
            </w:pPr>
          </w:p>
        </w:tc>
      </w:tr>
    </w:tbl>
    <w:p w:rsidR="00F71F80" w:rsidRPr="0082173D" w:rsidRDefault="00F71F80" w:rsidP="00F71F80">
      <w:pPr>
        <w:pStyle w:val="Sinespaciado"/>
        <w:rPr>
          <w:rFonts w:ascii="Garamond" w:hAnsi="Garamond"/>
          <w:b/>
          <w:sz w:val="20"/>
          <w:szCs w:val="20"/>
          <w:lang w:val="en-US"/>
        </w:rPr>
      </w:pPr>
    </w:p>
    <w:p w:rsidR="00F71F80" w:rsidRPr="0082173D" w:rsidRDefault="00F71F80" w:rsidP="00F71F80">
      <w:pPr>
        <w:tabs>
          <w:tab w:val="left" w:pos="4850"/>
        </w:tabs>
        <w:jc w:val="both"/>
        <w:rPr>
          <w:rFonts w:ascii="Garamond" w:hAnsi="Garamond" w:cs="Times New Roman"/>
          <w:b/>
          <w:sz w:val="20"/>
          <w:szCs w:val="20"/>
          <w:lang w:val="en-US"/>
        </w:rPr>
      </w:pPr>
    </w:p>
    <w:p w:rsidR="00E4626E" w:rsidRPr="0082173D" w:rsidRDefault="00E4626E" w:rsidP="00E4626E">
      <w:pPr>
        <w:tabs>
          <w:tab w:val="left" w:pos="4850"/>
        </w:tabs>
        <w:spacing w:line="240" w:lineRule="auto"/>
        <w:jc w:val="both"/>
        <w:rPr>
          <w:rStyle w:val="rynqvb"/>
          <w:rFonts w:ascii="Garamond" w:hAnsi="Garamond"/>
          <w:b/>
          <w:sz w:val="20"/>
          <w:szCs w:val="20"/>
          <w:lang w:val="en-US"/>
        </w:rPr>
      </w:pPr>
      <w:r w:rsidRPr="0082173D">
        <w:rPr>
          <w:rStyle w:val="rynqvb"/>
          <w:rFonts w:ascii="Garamond" w:hAnsi="Garamond"/>
          <w:b/>
          <w:sz w:val="20"/>
          <w:szCs w:val="20"/>
          <w:lang w:val="en-US"/>
        </w:rPr>
        <w:t>Declaration of confidentiality and conflict of interest:</w:t>
      </w:r>
    </w:p>
    <w:p w:rsidR="00E4626E" w:rsidRPr="0082173D" w:rsidRDefault="00E4626E" w:rsidP="00E4626E">
      <w:pPr>
        <w:pStyle w:val="Sinespaciado"/>
        <w:jc w:val="both"/>
        <w:rPr>
          <w:rFonts w:ascii="Garamond" w:hAnsi="Garamond"/>
          <w:sz w:val="20"/>
          <w:szCs w:val="20"/>
          <w:lang w:val="en-US"/>
        </w:rPr>
      </w:pPr>
      <w:r w:rsidRPr="0082173D">
        <w:rPr>
          <w:rStyle w:val="rynqvb"/>
          <w:rFonts w:ascii="Garamond" w:hAnsi="Garamond"/>
          <w:sz w:val="20"/>
          <w:szCs w:val="20"/>
          <w:lang w:val="en-US"/>
        </w:rPr>
        <w:t>When carrying out this evaluation, you have access to confidential information, so you may not use this information (such as disclosure of results prior to its publication, or disclosure of the concepts developed) for personal benefit, make it known, or make it available to the public</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benefit of any other person and organization.</w:t>
      </w:r>
      <w:r w:rsidRPr="0082173D">
        <w:rPr>
          <w:rStyle w:val="hwtze"/>
          <w:rFonts w:ascii="Garamond" w:hAnsi="Garamond"/>
          <w:sz w:val="20"/>
          <w:szCs w:val="20"/>
          <w:lang w:val="en-US"/>
        </w:rPr>
        <w:t xml:space="preserve"> </w:t>
      </w:r>
      <w:r w:rsidRPr="0082173D">
        <w:rPr>
          <w:rStyle w:val="rynqvb"/>
          <w:rFonts w:ascii="Garamond" w:hAnsi="Garamond"/>
          <w:sz w:val="20"/>
          <w:szCs w:val="20"/>
          <w:lang w:val="en-US"/>
        </w:rPr>
        <w:t>In addition, if in reading the work you find any ethical impediment or conflict of interest that may affect your concept, you must inform the editor so that the document can be reassigned to another peer reviewer.</w:t>
      </w:r>
    </w:p>
    <w:p w:rsidR="00E4626E" w:rsidRPr="0082173D" w:rsidRDefault="00E4626E" w:rsidP="00E4626E">
      <w:pPr>
        <w:pStyle w:val="Sinespaciado"/>
        <w:rPr>
          <w:rFonts w:ascii="Garamond" w:hAnsi="Garamond"/>
          <w:sz w:val="20"/>
          <w:szCs w:val="20"/>
          <w:lang w:val="en-US"/>
        </w:rPr>
      </w:pPr>
    </w:p>
    <w:p w:rsidR="00E4626E" w:rsidRPr="0082173D" w:rsidRDefault="00E4626E" w:rsidP="00E4626E">
      <w:pPr>
        <w:pStyle w:val="Sinespaciado"/>
        <w:rPr>
          <w:rFonts w:ascii="Garamond" w:hAnsi="Garamond"/>
          <w:b/>
          <w:sz w:val="20"/>
          <w:szCs w:val="20"/>
          <w:lang w:val="en-US"/>
        </w:rPr>
      </w:pPr>
    </w:p>
    <w:p w:rsidR="003661C4" w:rsidRPr="0082173D" w:rsidRDefault="003661C4" w:rsidP="0090631F">
      <w:pPr>
        <w:pStyle w:val="Sinespaciado"/>
        <w:rPr>
          <w:rFonts w:ascii="Garamond" w:hAnsi="Garamond"/>
          <w:sz w:val="20"/>
          <w:szCs w:val="20"/>
          <w:lang w:val="en-US"/>
        </w:rPr>
      </w:pPr>
    </w:p>
    <w:sectPr w:rsidR="003661C4" w:rsidRPr="0082173D" w:rsidSect="0097305D">
      <w:headerReference w:type="default" r:id="rId8"/>
      <w:foot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7D5" w:rsidRDefault="008F37D5" w:rsidP="00F51E66">
      <w:pPr>
        <w:spacing w:after="0" w:line="240" w:lineRule="auto"/>
      </w:pPr>
      <w:r>
        <w:separator/>
      </w:r>
    </w:p>
  </w:endnote>
  <w:endnote w:type="continuationSeparator" w:id="0">
    <w:p w:rsidR="008F37D5" w:rsidRDefault="008F37D5" w:rsidP="00F5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ge Italic">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EC" w:rsidRPr="006D310E" w:rsidRDefault="001217EC" w:rsidP="001217EC">
    <w:pPr>
      <w:pStyle w:val="Piedepgina"/>
      <w:jc w:val="center"/>
      <w:rPr>
        <w:rFonts w:ascii="Garamond" w:hAnsi="Garamond"/>
        <w:sz w:val="20"/>
      </w:rPr>
    </w:pPr>
    <w:r w:rsidRPr="006D310E">
      <w:rPr>
        <w:rFonts w:ascii="Garamond" w:hAnsi="Garamond"/>
        <w:sz w:val="20"/>
      </w:rPr>
      <w:t>Calle 18 No. 34 – 104/ Universidad Mariana - Teléfono: 7314923 Ext.: 185</w:t>
    </w:r>
  </w:p>
  <w:p w:rsidR="001217EC" w:rsidRPr="006D310E" w:rsidRDefault="001217EC" w:rsidP="001217EC">
    <w:pPr>
      <w:pStyle w:val="Piedepgina"/>
      <w:jc w:val="center"/>
      <w:rPr>
        <w:rFonts w:ascii="Garamond" w:hAnsi="Garamond"/>
        <w:sz w:val="20"/>
      </w:rPr>
    </w:pPr>
    <w:r w:rsidRPr="006D310E">
      <w:rPr>
        <w:rFonts w:ascii="Garamond" w:hAnsi="Garamond"/>
        <w:sz w:val="20"/>
      </w:rPr>
      <w:t>http://www.umariana.edu.co/publicaciones_unimar/</w:t>
    </w:r>
  </w:p>
  <w:p w:rsidR="0086395C" w:rsidRPr="006D310E" w:rsidRDefault="001217EC" w:rsidP="001217EC">
    <w:pPr>
      <w:pStyle w:val="Piedepgina"/>
      <w:jc w:val="center"/>
      <w:rPr>
        <w:rFonts w:ascii="Garamond" w:hAnsi="Garamond"/>
        <w:sz w:val="20"/>
      </w:rPr>
    </w:pPr>
    <w:r w:rsidRPr="006D310E">
      <w:rPr>
        <w:rFonts w:ascii="Garamond" w:hAnsi="Garamond"/>
        <w:sz w:val="20"/>
      </w:rPr>
      <w:t>Email: editorialunimar@umariana.edu.co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7D5" w:rsidRDefault="008F37D5" w:rsidP="00F51E66">
      <w:pPr>
        <w:spacing w:after="0" w:line="240" w:lineRule="auto"/>
      </w:pPr>
      <w:r>
        <w:separator/>
      </w:r>
    </w:p>
  </w:footnote>
  <w:footnote w:type="continuationSeparator" w:id="0">
    <w:p w:rsidR="008F37D5" w:rsidRDefault="008F37D5" w:rsidP="00F5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66" w:rsidRPr="0082245B" w:rsidRDefault="00F51E66" w:rsidP="00F51E66">
    <w:pPr>
      <w:spacing w:after="0"/>
      <w:jc w:val="center"/>
      <w:rPr>
        <w:rFonts w:ascii="Garamond" w:hAnsi="Garamond"/>
        <w:b/>
        <w:sz w:val="28"/>
      </w:rPr>
    </w:pPr>
    <w:r>
      <w:rPr>
        <w:noProof/>
        <w:lang w:val="en-US"/>
      </w:rPr>
      <w:drawing>
        <wp:anchor distT="0" distB="0" distL="114300" distR="114300" simplePos="0" relativeHeight="251657216" behindDoc="1" locked="0" layoutInCell="1" allowOverlap="1" wp14:anchorId="69BCA156" wp14:editId="04865728">
          <wp:simplePos x="0" y="0"/>
          <wp:positionH relativeFrom="column">
            <wp:posOffset>7270115</wp:posOffset>
          </wp:positionH>
          <wp:positionV relativeFrom="paragraph">
            <wp:posOffset>-421450</wp:posOffset>
          </wp:positionV>
          <wp:extent cx="1021080" cy="1010285"/>
          <wp:effectExtent l="0" t="0" r="7620" b="0"/>
          <wp:wrapNone/>
          <wp:docPr id="5" name="Imagen 5"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noProof/>
        <w:lang w:val="en-US"/>
      </w:rPr>
      <w:drawing>
        <wp:anchor distT="0" distB="0" distL="114300" distR="114300" simplePos="0" relativeHeight="251656192" behindDoc="0" locked="0" layoutInCell="1" allowOverlap="0" wp14:anchorId="30CA5720" wp14:editId="5D7D25F0">
          <wp:simplePos x="0" y="0"/>
          <wp:positionH relativeFrom="column">
            <wp:posOffset>-80010</wp:posOffset>
          </wp:positionH>
          <wp:positionV relativeFrom="paragraph">
            <wp:posOffset>-415735</wp:posOffset>
          </wp:positionV>
          <wp:extent cx="961902" cy="976188"/>
          <wp:effectExtent l="0" t="0" r="0" b="0"/>
          <wp:wrapNone/>
          <wp:docPr id="6" name="Imagen 6" descr="Escudo UNI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NIM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902" cy="976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rFonts w:ascii="Garamond" w:hAnsi="Garamond"/>
        <w:b/>
        <w:sz w:val="28"/>
      </w:rPr>
      <w:t>Universidad Mariana</w:t>
    </w:r>
  </w:p>
  <w:p w:rsidR="00F51E66" w:rsidRDefault="00F51E66" w:rsidP="0097305D">
    <w:pPr>
      <w:spacing w:after="0"/>
      <w:jc w:val="center"/>
      <w:rPr>
        <w:rFonts w:ascii="Garamond" w:hAnsi="Garamond"/>
        <w:b/>
        <w:sz w:val="28"/>
      </w:rPr>
    </w:pPr>
    <w:r w:rsidRPr="0082245B">
      <w:rPr>
        <w:rFonts w:ascii="Garamond" w:hAnsi="Garamond"/>
        <w:b/>
        <w:sz w:val="28"/>
      </w:rPr>
      <w:t xml:space="preserve">Editorial </w:t>
    </w:r>
    <w:r>
      <w:rPr>
        <w:rFonts w:ascii="Garamond" w:hAnsi="Garamond"/>
        <w:b/>
        <w:sz w:val="28"/>
      </w:rPr>
      <w:t>UNIMAR</w:t>
    </w:r>
  </w:p>
  <w:p w:rsidR="0097305D" w:rsidRPr="0097305D" w:rsidRDefault="0097305D" w:rsidP="0097305D">
    <w:pPr>
      <w:spacing w:after="0"/>
      <w:jc w:val="center"/>
      <w:rPr>
        <w:rFonts w:ascii="Garamond" w:hAnsi="Garamond"/>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3A"/>
    <w:multiLevelType w:val="hybridMultilevel"/>
    <w:tmpl w:val="5EEE5124"/>
    <w:lvl w:ilvl="0" w:tplc="2F3C6912">
      <w:start w:val="1"/>
      <w:numFmt w:val="bullet"/>
      <w:lvlText w:val="0"/>
      <w:lvlJc w:val="left"/>
      <w:pPr>
        <w:tabs>
          <w:tab w:val="num" w:pos="720"/>
        </w:tabs>
        <w:ind w:left="720" w:hanging="360"/>
      </w:pPr>
      <w:rPr>
        <w:rFonts w:ascii="Rage Italic" w:hAnsi="Rage Italic" w:hint="default"/>
      </w:rPr>
    </w:lvl>
    <w:lvl w:ilvl="1" w:tplc="5CBCFFB0" w:tentative="1">
      <w:start w:val="1"/>
      <w:numFmt w:val="bullet"/>
      <w:lvlText w:val="0"/>
      <w:lvlJc w:val="left"/>
      <w:pPr>
        <w:tabs>
          <w:tab w:val="num" w:pos="1440"/>
        </w:tabs>
        <w:ind w:left="1440" w:hanging="360"/>
      </w:pPr>
      <w:rPr>
        <w:rFonts w:ascii="Rage Italic" w:hAnsi="Rage Italic" w:hint="default"/>
      </w:rPr>
    </w:lvl>
    <w:lvl w:ilvl="2" w:tplc="963E3A04" w:tentative="1">
      <w:start w:val="1"/>
      <w:numFmt w:val="bullet"/>
      <w:lvlText w:val="0"/>
      <w:lvlJc w:val="left"/>
      <w:pPr>
        <w:tabs>
          <w:tab w:val="num" w:pos="2160"/>
        </w:tabs>
        <w:ind w:left="2160" w:hanging="360"/>
      </w:pPr>
      <w:rPr>
        <w:rFonts w:ascii="Rage Italic" w:hAnsi="Rage Italic" w:hint="default"/>
      </w:rPr>
    </w:lvl>
    <w:lvl w:ilvl="3" w:tplc="35323F4A" w:tentative="1">
      <w:start w:val="1"/>
      <w:numFmt w:val="bullet"/>
      <w:lvlText w:val="0"/>
      <w:lvlJc w:val="left"/>
      <w:pPr>
        <w:tabs>
          <w:tab w:val="num" w:pos="2880"/>
        </w:tabs>
        <w:ind w:left="2880" w:hanging="360"/>
      </w:pPr>
      <w:rPr>
        <w:rFonts w:ascii="Rage Italic" w:hAnsi="Rage Italic" w:hint="default"/>
      </w:rPr>
    </w:lvl>
    <w:lvl w:ilvl="4" w:tplc="484888F6" w:tentative="1">
      <w:start w:val="1"/>
      <w:numFmt w:val="bullet"/>
      <w:lvlText w:val="0"/>
      <w:lvlJc w:val="left"/>
      <w:pPr>
        <w:tabs>
          <w:tab w:val="num" w:pos="3600"/>
        </w:tabs>
        <w:ind w:left="3600" w:hanging="360"/>
      </w:pPr>
      <w:rPr>
        <w:rFonts w:ascii="Rage Italic" w:hAnsi="Rage Italic" w:hint="default"/>
      </w:rPr>
    </w:lvl>
    <w:lvl w:ilvl="5" w:tplc="D8D4B798" w:tentative="1">
      <w:start w:val="1"/>
      <w:numFmt w:val="bullet"/>
      <w:lvlText w:val="0"/>
      <w:lvlJc w:val="left"/>
      <w:pPr>
        <w:tabs>
          <w:tab w:val="num" w:pos="4320"/>
        </w:tabs>
        <w:ind w:left="4320" w:hanging="360"/>
      </w:pPr>
      <w:rPr>
        <w:rFonts w:ascii="Rage Italic" w:hAnsi="Rage Italic" w:hint="default"/>
      </w:rPr>
    </w:lvl>
    <w:lvl w:ilvl="6" w:tplc="B5F2A4B6" w:tentative="1">
      <w:start w:val="1"/>
      <w:numFmt w:val="bullet"/>
      <w:lvlText w:val="0"/>
      <w:lvlJc w:val="left"/>
      <w:pPr>
        <w:tabs>
          <w:tab w:val="num" w:pos="5040"/>
        </w:tabs>
        <w:ind w:left="5040" w:hanging="360"/>
      </w:pPr>
      <w:rPr>
        <w:rFonts w:ascii="Rage Italic" w:hAnsi="Rage Italic" w:hint="default"/>
      </w:rPr>
    </w:lvl>
    <w:lvl w:ilvl="7" w:tplc="89BC9B84" w:tentative="1">
      <w:start w:val="1"/>
      <w:numFmt w:val="bullet"/>
      <w:lvlText w:val="0"/>
      <w:lvlJc w:val="left"/>
      <w:pPr>
        <w:tabs>
          <w:tab w:val="num" w:pos="5760"/>
        </w:tabs>
        <w:ind w:left="5760" w:hanging="360"/>
      </w:pPr>
      <w:rPr>
        <w:rFonts w:ascii="Rage Italic" w:hAnsi="Rage Italic" w:hint="default"/>
      </w:rPr>
    </w:lvl>
    <w:lvl w:ilvl="8" w:tplc="7C94DF20" w:tentative="1">
      <w:start w:val="1"/>
      <w:numFmt w:val="bullet"/>
      <w:lvlText w:val="0"/>
      <w:lvlJc w:val="left"/>
      <w:pPr>
        <w:tabs>
          <w:tab w:val="num" w:pos="6480"/>
        </w:tabs>
        <w:ind w:left="6480" w:hanging="360"/>
      </w:pPr>
      <w:rPr>
        <w:rFonts w:ascii="Rage Italic" w:hAnsi="Rage Italic" w:hint="default"/>
      </w:rPr>
    </w:lvl>
  </w:abstractNum>
  <w:abstractNum w:abstractNumId="1" w15:restartNumberingAfterBreak="0">
    <w:nsid w:val="05972B22"/>
    <w:multiLevelType w:val="hybridMultilevel"/>
    <w:tmpl w:val="E4F05154"/>
    <w:lvl w:ilvl="0" w:tplc="7C1CA7AC">
      <w:start w:val="1"/>
      <w:numFmt w:val="bullet"/>
      <w:lvlText w:val="0"/>
      <w:lvlJc w:val="left"/>
      <w:pPr>
        <w:tabs>
          <w:tab w:val="num" w:pos="720"/>
        </w:tabs>
        <w:ind w:left="720" w:hanging="360"/>
      </w:pPr>
      <w:rPr>
        <w:rFonts w:ascii="Rage Italic" w:hAnsi="Rage Italic" w:hint="default"/>
      </w:rPr>
    </w:lvl>
    <w:lvl w:ilvl="1" w:tplc="F5185004" w:tentative="1">
      <w:start w:val="1"/>
      <w:numFmt w:val="bullet"/>
      <w:lvlText w:val="0"/>
      <w:lvlJc w:val="left"/>
      <w:pPr>
        <w:tabs>
          <w:tab w:val="num" w:pos="1440"/>
        </w:tabs>
        <w:ind w:left="1440" w:hanging="360"/>
      </w:pPr>
      <w:rPr>
        <w:rFonts w:ascii="Rage Italic" w:hAnsi="Rage Italic" w:hint="default"/>
      </w:rPr>
    </w:lvl>
    <w:lvl w:ilvl="2" w:tplc="FCA886B8" w:tentative="1">
      <w:start w:val="1"/>
      <w:numFmt w:val="bullet"/>
      <w:lvlText w:val="0"/>
      <w:lvlJc w:val="left"/>
      <w:pPr>
        <w:tabs>
          <w:tab w:val="num" w:pos="2160"/>
        </w:tabs>
        <w:ind w:left="2160" w:hanging="360"/>
      </w:pPr>
      <w:rPr>
        <w:rFonts w:ascii="Rage Italic" w:hAnsi="Rage Italic" w:hint="default"/>
      </w:rPr>
    </w:lvl>
    <w:lvl w:ilvl="3" w:tplc="B9B4C458" w:tentative="1">
      <w:start w:val="1"/>
      <w:numFmt w:val="bullet"/>
      <w:lvlText w:val="0"/>
      <w:lvlJc w:val="left"/>
      <w:pPr>
        <w:tabs>
          <w:tab w:val="num" w:pos="2880"/>
        </w:tabs>
        <w:ind w:left="2880" w:hanging="360"/>
      </w:pPr>
      <w:rPr>
        <w:rFonts w:ascii="Rage Italic" w:hAnsi="Rage Italic" w:hint="default"/>
      </w:rPr>
    </w:lvl>
    <w:lvl w:ilvl="4" w:tplc="FFD647D2" w:tentative="1">
      <w:start w:val="1"/>
      <w:numFmt w:val="bullet"/>
      <w:lvlText w:val="0"/>
      <w:lvlJc w:val="left"/>
      <w:pPr>
        <w:tabs>
          <w:tab w:val="num" w:pos="3600"/>
        </w:tabs>
        <w:ind w:left="3600" w:hanging="360"/>
      </w:pPr>
      <w:rPr>
        <w:rFonts w:ascii="Rage Italic" w:hAnsi="Rage Italic" w:hint="default"/>
      </w:rPr>
    </w:lvl>
    <w:lvl w:ilvl="5" w:tplc="C2C0B0B6" w:tentative="1">
      <w:start w:val="1"/>
      <w:numFmt w:val="bullet"/>
      <w:lvlText w:val="0"/>
      <w:lvlJc w:val="left"/>
      <w:pPr>
        <w:tabs>
          <w:tab w:val="num" w:pos="4320"/>
        </w:tabs>
        <w:ind w:left="4320" w:hanging="360"/>
      </w:pPr>
      <w:rPr>
        <w:rFonts w:ascii="Rage Italic" w:hAnsi="Rage Italic" w:hint="default"/>
      </w:rPr>
    </w:lvl>
    <w:lvl w:ilvl="6" w:tplc="C7B63CAA" w:tentative="1">
      <w:start w:val="1"/>
      <w:numFmt w:val="bullet"/>
      <w:lvlText w:val="0"/>
      <w:lvlJc w:val="left"/>
      <w:pPr>
        <w:tabs>
          <w:tab w:val="num" w:pos="5040"/>
        </w:tabs>
        <w:ind w:left="5040" w:hanging="360"/>
      </w:pPr>
      <w:rPr>
        <w:rFonts w:ascii="Rage Italic" w:hAnsi="Rage Italic" w:hint="default"/>
      </w:rPr>
    </w:lvl>
    <w:lvl w:ilvl="7" w:tplc="A91886E0" w:tentative="1">
      <w:start w:val="1"/>
      <w:numFmt w:val="bullet"/>
      <w:lvlText w:val="0"/>
      <w:lvlJc w:val="left"/>
      <w:pPr>
        <w:tabs>
          <w:tab w:val="num" w:pos="5760"/>
        </w:tabs>
        <w:ind w:left="5760" w:hanging="360"/>
      </w:pPr>
      <w:rPr>
        <w:rFonts w:ascii="Rage Italic" w:hAnsi="Rage Italic" w:hint="default"/>
      </w:rPr>
    </w:lvl>
    <w:lvl w:ilvl="8" w:tplc="AD984332" w:tentative="1">
      <w:start w:val="1"/>
      <w:numFmt w:val="bullet"/>
      <w:lvlText w:val="0"/>
      <w:lvlJc w:val="left"/>
      <w:pPr>
        <w:tabs>
          <w:tab w:val="num" w:pos="6480"/>
        </w:tabs>
        <w:ind w:left="6480" w:hanging="360"/>
      </w:pPr>
      <w:rPr>
        <w:rFonts w:ascii="Rage Italic" w:hAnsi="Rage Italic" w:hint="default"/>
      </w:rPr>
    </w:lvl>
  </w:abstractNum>
  <w:abstractNum w:abstractNumId="2" w15:restartNumberingAfterBreak="0">
    <w:nsid w:val="0CC108C7"/>
    <w:multiLevelType w:val="hybridMultilevel"/>
    <w:tmpl w:val="B996526E"/>
    <w:lvl w:ilvl="0" w:tplc="CDDE6196">
      <w:start w:val="1"/>
      <w:numFmt w:val="bullet"/>
      <w:lvlText w:val="0"/>
      <w:lvlJc w:val="left"/>
      <w:pPr>
        <w:tabs>
          <w:tab w:val="num" w:pos="720"/>
        </w:tabs>
        <w:ind w:left="720" w:hanging="360"/>
      </w:pPr>
      <w:rPr>
        <w:rFonts w:ascii="Rage Italic" w:hAnsi="Rage Italic" w:hint="default"/>
      </w:rPr>
    </w:lvl>
    <w:lvl w:ilvl="1" w:tplc="56B258CC" w:tentative="1">
      <w:start w:val="1"/>
      <w:numFmt w:val="bullet"/>
      <w:lvlText w:val="0"/>
      <w:lvlJc w:val="left"/>
      <w:pPr>
        <w:tabs>
          <w:tab w:val="num" w:pos="1440"/>
        </w:tabs>
        <w:ind w:left="1440" w:hanging="360"/>
      </w:pPr>
      <w:rPr>
        <w:rFonts w:ascii="Rage Italic" w:hAnsi="Rage Italic" w:hint="default"/>
      </w:rPr>
    </w:lvl>
    <w:lvl w:ilvl="2" w:tplc="DFD8E918" w:tentative="1">
      <w:start w:val="1"/>
      <w:numFmt w:val="bullet"/>
      <w:lvlText w:val="0"/>
      <w:lvlJc w:val="left"/>
      <w:pPr>
        <w:tabs>
          <w:tab w:val="num" w:pos="2160"/>
        </w:tabs>
        <w:ind w:left="2160" w:hanging="360"/>
      </w:pPr>
      <w:rPr>
        <w:rFonts w:ascii="Rage Italic" w:hAnsi="Rage Italic" w:hint="default"/>
      </w:rPr>
    </w:lvl>
    <w:lvl w:ilvl="3" w:tplc="01A8DFAE" w:tentative="1">
      <w:start w:val="1"/>
      <w:numFmt w:val="bullet"/>
      <w:lvlText w:val="0"/>
      <w:lvlJc w:val="left"/>
      <w:pPr>
        <w:tabs>
          <w:tab w:val="num" w:pos="2880"/>
        </w:tabs>
        <w:ind w:left="2880" w:hanging="360"/>
      </w:pPr>
      <w:rPr>
        <w:rFonts w:ascii="Rage Italic" w:hAnsi="Rage Italic" w:hint="default"/>
      </w:rPr>
    </w:lvl>
    <w:lvl w:ilvl="4" w:tplc="CF600CD6" w:tentative="1">
      <w:start w:val="1"/>
      <w:numFmt w:val="bullet"/>
      <w:lvlText w:val="0"/>
      <w:lvlJc w:val="left"/>
      <w:pPr>
        <w:tabs>
          <w:tab w:val="num" w:pos="3600"/>
        </w:tabs>
        <w:ind w:left="3600" w:hanging="360"/>
      </w:pPr>
      <w:rPr>
        <w:rFonts w:ascii="Rage Italic" w:hAnsi="Rage Italic" w:hint="default"/>
      </w:rPr>
    </w:lvl>
    <w:lvl w:ilvl="5" w:tplc="B90C916C" w:tentative="1">
      <w:start w:val="1"/>
      <w:numFmt w:val="bullet"/>
      <w:lvlText w:val="0"/>
      <w:lvlJc w:val="left"/>
      <w:pPr>
        <w:tabs>
          <w:tab w:val="num" w:pos="4320"/>
        </w:tabs>
        <w:ind w:left="4320" w:hanging="360"/>
      </w:pPr>
      <w:rPr>
        <w:rFonts w:ascii="Rage Italic" w:hAnsi="Rage Italic" w:hint="default"/>
      </w:rPr>
    </w:lvl>
    <w:lvl w:ilvl="6" w:tplc="67B4DC2E" w:tentative="1">
      <w:start w:val="1"/>
      <w:numFmt w:val="bullet"/>
      <w:lvlText w:val="0"/>
      <w:lvlJc w:val="left"/>
      <w:pPr>
        <w:tabs>
          <w:tab w:val="num" w:pos="5040"/>
        </w:tabs>
        <w:ind w:left="5040" w:hanging="360"/>
      </w:pPr>
      <w:rPr>
        <w:rFonts w:ascii="Rage Italic" w:hAnsi="Rage Italic" w:hint="default"/>
      </w:rPr>
    </w:lvl>
    <w:lvl w:ilvl="7" w:tplc="919C9600" w:tentative="1">
      <w:start w:val="1"/>
      <w:numFmt w:val="bullet"/>
      <w:lvlText w:val="0"/>
      <w:lvlJc w:val="left"/>
      <w:pPr>
        <w:tabs>
          <w:tab w:val="num" w:pos="5760"/>
        </w:tabs>
        <w:ind w:left="5760" w:hanging="360"/>
      </w:pPr>
      <w:rPr>
        <w:rFonts w:ascii="Rage Italic" w:hAnsi="Rage Italic" w:hint="default"/>
      </w:rPr>
    </w:lvl>
    <w:lvl w:ilvl="8" w:tplc="08E69DAC" w:tentative="1">
      <w:start w:val="1"/>
      <w:numFmt w:val="bullet"/>
      <w:lvlText w:val="0"/>
      <w:lvlJc w:val="left"/>
      <w:pPr>
        <w:tabs>
          <w:tab w:val="num" w:pos="6480"/>
        </w:tabs>
        <w:ind w:left="6480" w:hanging="360"/>
      </w:pPr>
      <w:rPr>
        <w:rFonts w:ascii="Rage Italic" w:hAnsi="Rage Italic" w:hint="default"/>
      </w:rPr>
    </w:lvl>
  </w:abstractNum>
  <w:abstractNum w:abstractNumId="3" w15:restartNumberingAfterBreak="0">
    <w:nsid w:val="19C965DF"/>
    <w:multiLevelType w:val="hybridMultilevel"/>
    <w:tmpl w:val="CB0875BC"/>
    <w:lvl w:ilvl="0" w:tplc="0FBE4D4E">
      <w:start w:val="1"/>
      <w:numFmt w:val="bullet"/>
      <w:lvlText w:val="0"/>
      <w:lvlJc w:val="left"/>
      <w:pPr>
        <w:tabs>
          <w:tab w:val="num" w:pos="720"/>
        </w:tabs>
        <w:ind w:left="720" w:hanging="360"/>
      </w:pPr>
      <w:rPr>
        <w:rFonts w:ascii="Rage Italic" w:hAnsi="Rage Italic" w:hint="default"/>
      </w:rPr>
    </w:lvl>
    <w:lvl w:ilvl="1" w:tplc="23DE87D8" w:tentative="1">
      <w:start w:val="1"/>
      <w:numFmt w:val="bullet"/>
      <w:lvlText w:val="0"/>
      <w:lvlJc w:val="left"/>
      <w:pPr>
        <w:tabs>
          <w:tab w:val="num" w:pos="1440"/>
        </w:tabs>
        <w:ind w:left="1440" w:hanging="360"/>
      </w:pPr>
      <w:rPr>
        <w:rFonts w:ascii="Rage Italic" w:hAnsi="Rage Italic" w:hint="default"/>
      </w:rPr>
    </w:lvl>
    <w:lvl w:ilvl="2" w:tplc="0D82BA98" w:tentative="1">
      <w:start w:val="1"/>
      <w:numFmt w:val="bullet"/>
      <w:lvlText w:val="0"/>
      <w:lvlJc w:val="left"/>
      <w:pPr>
        <w:tabs>
          <w:tab w:val="num" w:pos="2160"/>
        </w:tabs>
        <w:ind w:left="2160" w:hanging="360"/>
      </w:pPr>
      <w:rPr>
        <w:rFonts w:ascii="Rage Italic" w:hAnsi="Rage Italic" w:hint="default"/>
      </w:rPr>
    </w:lvl>
    <w:lvl w:ilvl="3" w:tplc="E3CA3C44" w:tentative="1">
      <w:start w:val="1"/>
      <w:numFmt w:val="bullet"/>
      <w:lvlText w:val="0"/>
      <w:lvlJc w:val="left"/>
      <w:pPr>
        <w:tabs>
          <w:tab w:val="num" w:pos="2880"/>
        </w:tabs>
        <w:ind w:left="2880" w:hanging="360"/>
      </w:pPr>
      <w:rPr>
        <w:rFonts w:ascii="Rage Italic" w:hAnsi="Rage Italic" w:hint="default"/>
      </w:rPr>
    </w:lvl>
    <w:lvl w:ilvl="4" w:tplc="6BB45428" w:tentative="1">
      <w:start w:val="1"/>
      <w:numFmt w:val="bullet"/>
      <w:lvlText w:val="0"/>
      <w:lvlJc w:val="left"/>
      <w:pPr>
        <w:tabs>
          <w:tab w:val="num" w:pos="3600"/>
        </w:tabs>
        <w:ind w:left="3600" w:hanging="360"/>
      </w:pPr>
      <w:rPr>
        <w:rFonts w:ascii="Rage Italic" w:hAnsi="Rage Italic" w:hint="default"/>
      </w:rPr>
    </w:lvl>
    <w:lvl w:ilvl="5" w:tplc="E85484FA" w:tentative="1">
      <w:start w:val="1"/>
      <w:numFmt w:val="bullet"/>
      <w:lvlText w:val="0"/>
      <w:lvlJc w:val="left"/>
      <w:pPr>
        <w:tabs>
          <w:tab w:val="num" w:pos="4320"/>
        </w:tabs>
        <w:ind w:left="4320" w:hanging="360"/>
      </w:pPr>
      <w:rPr>
        <w:rFonts w:ascii="Rage Italic" w:hAnsi="Rage Italic" w:hint="default"/>
      </w:rPr>
    </w:lvl>
    <w:lvl w:ilvl="6" w:tplc="D18A4E3E" w:tentative="1">
      <w:start w:val="1"/>
      <w:numFmt w:val="bullet"/>
      <w:lvlText w:val="0"/>
      <w:lvlJc w:val="left"/>
      <w:pPr>
        <w:tabs>
          <w:tab w:val="num" w:pos="5040"/>
        </w:tabs>
        <w:ind w:left="5040" w:hanging="360"/>
      </w:pPr>
      <w:rPr>
        <w:rFonts w:ascii="Rage Italic" w:hAnsi="Rage Italic" w:hint="default"/>
      </w:rPr>
    </w:lvl>
    <w:lvl w:ilvl="7" w:tplc="F7C01DC6" w:tentative="1">
      <w:start w:val="1"/>
      <w:numFmt w:val="bullet"/>
      <w:lvlText w:val="0"/>
      <w:lvlJc w:val="left"/>
      <w:pPr>
        <w:tabs>
          <w:tab w:val="num" w:pos="5760"/>
        </w:tabs>
        <w:ind w:left="5760" w:hanging="360"/>
      </w:pPr>
      <w:rPr>
        <w:rFonts w:ascii="Rage Italic" w:hAnsi="Rage Italic" w:hint="default"/>
      </w:rPr>
    </w:lvl>
    <w:lvl w:ilvl="8" w:tplc="84260E94" w:tentative="1">
      <w:start w:val="1"/>
      <w:numFmt w:val="bullet"/>
      <w:lvlText w:val="0"/>
      <w:lvlJc w:val="left"/>
      <w:pPr>
        <w:tabs>
          <w:tab w:val="num" w:pos="6480"/>
        </w:tabs>
        <w:ind w:left="6480" w:hanging="360"/>
      </w:pPr>
      <w:rPr>
        <w:rFonts w:ascii="Rage Italic" w:hAnsi="Rage Italic" w:hint="default"/>
      </w:rPr>
    </w:lvl>
  </w:abstractNum>
  <w:abstractNum w:abstractNumId="4" w15:restartNumberingAfterBreak="0">
    <w:nsid w:val="2ED73D6D"/>
    <w:multiLevelType w:val="hybridMultilevel"/>
    <w:tmpl w:val="84E8436E"/>
    <w:lvl w:ilvl="0" w:tplc="5224848C">
      <w:start w:val="1"/>
      <w:numFmt w:val="bullet"/>
      <w:lvlText w:val="0"/>
      <w:lvlJc w:val="left"/>
      <w:pPr>
        <w:tabs>
          <w:tab w:val="num" w:pos="720"/>
        </w:tabs>
        <w:ind w:left="720" w:hanging="360"/>
      </w:pPr>
      <w:rPr>
        <w:rFonts w:ascii="Rage Italic" w:hAnsi="Rage Italic" w:hint="default"/>
      </w:rPr>
    </w:lvl>
    <w:lvl w:ilvl="1" w:tplc="5A6EAA2A" w:tentative="1">
      <w:start w:val="1"/>
      <w:numFmt w:val="bullet"/>
      <w:lvlText w:val="0"/>
      <w:lvlJc w:val="left"/>
      <w:pPr>
        <w:tabs>
          <w:tab w:val="num" w:pos="1440"/>
        </w:tabs>
        <w:ind w:left="1440" w:hanging="360"/>
      </w:pPr>
      <w:rPr>
        <w:rFonts w:ascii="Rage Italic" w:hAnsi="Rage Italic" w:hint="default"/>
      </w:rPr>
    </w:lvl>
    <w:lvl w:ilvl="2" w:tplc="82904E10" w:tentative="1">
      <w:start w:val="1"/>
      <w:numFmt w:val="bullet"/>
      <w:lvlText w:val="0"/>
      <w:lvlJc w:val="left"/>
      <w:pPr>
        <w:tabs>
          <w:tab w:val="num" w:pos="2160"/>
        </w:tabs>
        <w:ind w:left="2160" w:hanging="360"/>
      </w:pPr>
      <w:rPr>
        <w:rFonts w:ascii="Rage Italic" w:hAnsi="Rage Italic" w:hint="default"/>
      </w:rPr>
    </w:lvl>
    <w:lvl w:ilvl="3" w:tplc="37425F7E" w:tentative="1">
      <w:start w:val="1"/>
      <w:numFmt w:val="bullet"/>
      <w:lvlText w:val="0"/>
      <w:lvlJc w:val="left"/>
      <w:pPr>
        <w:tabs>
          <w:tab w:val="num" w:pos="2880"/>
        </w:tabs>
        <w:ind w:left="2880" w:hanging="360"/>
      </w:pPr>
      <w:rPr>
        <w:rFonts w:ascii="Rage Italic" w:hAnsi="Rage Italic" w:hint="default"/>
      </w:rPr>
    </w:lvl>
    <w:lvl w:ilvl="4" w:tplc="E7ECEA2C" w:tentative="1">
      <w:start w:val="1"/>
      <w:numFmt w:val="bullet"/>
      <w:lvlText w:val="0"/>
      <w:lvlJc w:val="left"/>
      <w:pPr>
        <w:tabs>
          <w:tab w:val="num" w:pos="3600"/>
        </w:tabs>
        <w:ind w:left="3600" w:hanging="360"/>
      </w:pPr>
      <w:rPr>
        <w:rFonts w:ascii="Rage Italic" w:hAnsi="Rage Italic" w:hint="default"/>
      </w:rPr>
    </w:lvl>
    <w:lvl w:ilvl="5" w:tplc="2ACC3062" w:tentative="1">
      <w:start w:val="1"/>
      <w:numFmt w:val="bullet"/>
      <w:lvlText w:val="0"/>
      <w:lvlJc w:val="left"/>
      <w:pPr>
        <w:tabs>
          <w:tab w:val="num" w:pos="4320"/>
        </w:tabs>
        <w:ind w:left="4320" w:hanging="360"/>
      </w:pPr>
      <w:rPr>
        <w:rFonts w:ascii="Rage Italic" w:hAnsi="Rage Italic" w:hint="default"/>
      </w:rPr>
    </w:lvl>
    <w:lvl w:ilvl="6" w:tplc="8D267950" w:tentative="1">
      <w:start w:val="1"/>
      <w:numFmt w:val="bullet"/>
      <w:lvlText w:val="0"/>
      <w:lvlJc w:val="left"/>
      <w:pPr>
        <w:tabs>
          <w:tab w:val="num" w:pos="5040"/>
        </w:tabs>
        <w:ind w:left="5040" w:hanging="360"/>
      </w:pPr>
      <w:rPr>
        <w:rFonts w:ascii="Rage Italic" w:hAnsi="Rage Italic" w:hint="default"/>
      </w:rPr>
    </w:lvl>
    <w:lvl w:ilvl="7" w:tplc="6A2A2AE0" w:tentative="1">
      <w:start w:val="1"/>
      <w:numFmt w:val="bullet"/>
      <w:lvlText w:val="0"/>
      <w:lvlJc w:val="left"/>
      <w:pPr>
        <w:tabs>
          <w:tab w:val="num" w:pos="5760"/>
        </w:tabs>
        <w:ind w:left="5760" w:hanging="360"/>
      </w:pPr>
      <w:rPr>
        <w:rFonts w:ascii="Rage Italic" w:hAnsi="Rage Italic" w:hint="default"/>
      </w:rPr>
    </w:lvl>
    <w:lvl w:ilvl="8" w:tplc="4DCA9A36" w:tentative="1">
      <w:start w:val="1"/>
      <w:numFmt w:val="bullet"/>
      <w:lvlText w:val="0"/>
      <w:lvlJc w:val="left"/>
      <w:pPr>
        <w:tabs>
          <w:tab w:val="num" w:pos="6480"/>
        </w:tabs>
        <w:ind w:left="6480" w:hanging="360"/>
      </w:pPr>
      <w:rPr>
        <w:rFonts w:ascii="Rage Italic" w:hAnsi="Rage Italic" w:hint="default"/>
      </w:rPr>
    </w:lvl>
  </w:abstractNum>
  <w:abstractNum w:abstractNumId="5" w15:restartNumberingAfterBreak="0">
    <w:nsid w:val="36477936"/>
    <w:multiLevelType w:val="hybridMultilevel"/>
    <w:tmpl w:val="B10A3B44"/>
    <w:lvl w:ilvl="0" w:tplc="2F82DAC8">
      <w:start w:val="1"/>
      <w:numFmt w:val="bullet"/>
      <w:lvlText w:val="0"/>
      <w:lvlJc w:val="left"/>
      <w:pPr>
        <w:tabs>
          <w:tab w:val="num" w:pos="720"/>
        </w:tabs>
        <w:ind w:left="720" w:hanging="360"/>
      </w:pPr>
      <w:rPr>
        <w:rFonts w:ascii="Rage Italic" w:hAnsi="Rage Italic" w:hint="default"/>
      </w:rPr>
    </w:lvl>
    <w:lvl w:ilvl="1" w:tplc="EF04214C" w:tentative="1">
      <w:start w:val="1"/>
      <w:numFmt w:val="bullet"/>
      <w:lvlText w:val="0"/>
      <w:lvlJc w:val="left"/>
      <w:pPr>
        <w:tabs>
          <w:tab w:val="num" w:pos="1440"/>
        </w:tabs>
        <w:ind w:left="1440" w:hanging="360"/>
      </w:pPr>
      <w:rPr>
        <w:rFonts w:ascii="Rage Italic" w:hAnsi="Rage Italic" w:hint="default"/>
      </w:rPr>
    </w:lvl>
    <w:lvl w:ilvl="2" w:tplc="BC245658" w:tentative="1">
      <w:start w:val="1"/>
      <w:numFmt w:val="bullet"/>
      <w:lvlText w:val="0"/>
      <w:lvlJc w:val="left"/>
      <w:pPr>
        <w:tabs>
          <w:tab w:val="num" w:pos="2160"/>
        </w:tabs>
        <w:ind w:left="2160" w:hanging="360"/>
      </w:pPr>
      <w:rPr>
        <w:rFonts w:ascii="Rage Italic" w:hAnsi="Rage Italic" w:hint="default"/>
      </w:rPr>
    </w:lvl>
    <w:lvl w:ilvl="3" w:tplc="E6B2E7CC" w:tentative="1">
      <w:start w:val="1"/>
      <w:numFmt w:val="bullet"/>
      <w:lvlText w:val="0"/>
      <w:lvlJc w:val="left"/>
      <w:pPr>
        <w:tabs>
          <w:tab w:val="num" w:pos="2880"/>
        </w:tabs>
        <w:ind w:left="2880" w:hanging="360"/>
      </w:pPr>
      <w:rPr>
        <w:rFonts w:ascii="Rage Italic" w:hAnsi="Rage Italic" w:hint="default"/>
      </w:rPr>
    </w:lvl>
    <w:lvl w:ilvl="4" w:tplc="1E643060" w:tentative="1">
      <w:start w:val="1"/>
      <w:numFmt w:val="bullet"/>
      <w:lvlText w:val="0"/>
      <w:lvlJc w:val="left"/>
      <w:pPr>
        <w:tabs>
          <w:tab w:val="num" w:pos="3600"/>
        </w:tabs>
        <w:ind w:left="3600" w:hanging="360"/>
      </w:pPr>
      <w:rPr>
        <w:rFonts w:ascii="Rage Italic" w:hAnsi="Rage Italic" w:hint="default"/>
      </w:rPr>
    </w:lvl>
    <w:lvl w:ilvl="5" w:tplc="3A7029B0" w:tentative="1">
      <w:start w:val="1"/>
      <w:numFmt w:val="bullet"/>
      <w:lvlText w:val="0"/>
      <w:lvlJc w:val="left"/>
      <w:pPr>
        <w:tabs>
          <w:tab w:val="num" w:pos="4320"/>
        </w:tabs>
        <w:ind w:left="4320" w:hanging="360"/>
      </w:pPr>
      <w:rPr>
        <w:rFonts w:ascii="Rage Italic" w:hAnsi="Rage Italic" w:hint="default"/>
      </w:rPr>
    </w:lvl>
    <w:lvl w:ilvl="6" w:tplc="99D4D6EE" w:tentative="1">
      <w:start w:val="1"/>
      <w:numFmt w:val="bullet"/>
      <w:lvlText w:val="0"/>
      <w:lvlJc w:val="left"/>
      <w:pPr>
        <w:tabs>
          <w:tab w:val="num" w:pos="5040"/>
        </w:tabs>
        <w:ind w:left="5040" w:hanging="360"/>
      </w:pPr>
      <w:rPr>
        <w:rFonts w:ascii="Rage Italic" w:hAnsi="Rage Italic" w:hint="default"/>
      </w:rPr>
    </w:lvl>
    <w:lvl w:ilvl="7" w:tplc="FE3E3CAE" w:tentative="1">
      <w:start w:val="1"/>
      <w:numFmt w:val="bullet"/>
      <w:lvlText w:val="0"/>
      <w:lvlJc w:val="left"/>
      <w:pPr>
        <w:tabs>
          <w:tab w:val="num" w:pos="5760"/>
        </w:tabs>
        <w:ind w:left="5760" w:hanging="360"/>
      </w:pPr>
      <w:rPr>
        <w:rFonts w:ascii="Rage Italic" w:hAnsi="Rage Italic" w:hint="default"/>
      </w:rPr>
    </w:lvl>
    <w:lvl w:ilvl="8" w:tplc="5412A146" w:tentative="1">
      <w:start w:val="1"/>
      <w:numFmt w:val="bullet"/>
      <w:lvlText w:val="0"/>
      <w:lvlJc w:val="left"/>
      <w:pPr>
        <w:tabs>
          <w:tab w:val="num" w:pos="6480"/>
        </w:tabs>
        <w:ind w:left="6480" w:hanging="360"/>
      </w:pPr>
      <w:rPr>
        <w:rFonts w:ascii="Rage Italic" w:hAnsi="Rage Italic" w:hint="default"/>
      </w:rPr>
    </w:lvl>
  </w:abstractNum>
  <w:abstractNum w:abstractNumId="6" w15:restartNumberingAfterBreak="0">
    <w:nsid w:val="36E07180"/>
    <w:multiLevelType w:val="hybridMultilevel"/>
    <w:tmpl w:val="27AC7BEC"/>
    <w:lvl w:ilvl="0" w:tplc="95566B40">
      <w:start w:val="1"/>
      <w:numFmt w:val="bullet"/>
      <w:lvlText w:val="0"/>
      <w:lvlJc w:val="left"/>
      <w:pPr>
        <w:tabs>
          <w:tab w:val="num" w:pos="720"/>
        </w:tabs>
        <w:ind w:left="720" w:hanging="360"/>
      </w:pPr>
      <w:rPr>
        <w:rFonts w:ascii="Rage Italic" w:hAnsi="Rage Italic" w:hint="default"/>
      </w:rPr>
    </w:lvl>
    <w:lvl w:ilvl="1" w:tplc="DC74FB26" w:tentative="1">
      <w:start w:val="1"/>
      <w:numFmt w:val="bullet"/>
      <w:lvlText w:val="0"/>
      <w:lvlJc w:val="left"/>
      <w:pPr>
        <w:tabs>
          <w:tab w:val="num" w:pos="1440"/>
        </w:tabs>
        <w:ind w:left="1440" w:hanging="360"/>
      </w:pPr>
      <w:rPr>
        <w:rFonts w:ascii="Rage Italic" w:hAnsi="Rage Italic" w:hint="default"/>
      </w:rPr>
    </w:lvl>
    <w:lvl w:ilvl="2" w:tplc="7F381334" w:tentative="1">
      <w:start w:val="1"/>
      <w:numFmt w:val="bullet"/>
      <w:lvlText w:val="0"/>
      <w:lvlJc w:val="left"/>
      <w:pPr>
        <w:tabs>
          <w:tab w:val="num" w:pos="2160"/>
        </w:tabs>
        <w:ind w:left="2160" w:hanging="360"/>
      </w:pPr>
      <w:rPr>
        <w:rFonts w:ascii="Rage Italic" w:hAnsi="Rage Italic" w:hint="default"/>
      </w:rPr>
    </w:lvl>
    <w:lvl w:ilvl="3" w:tplc="F6E8CD80" w:tentative="1">
      <w:start w:val="1"/>
      <w:numFmt w:val="bullet"/>
      <w:lvlText w:val="0"/>
      <w:lvlJc w:val="left"/>
      <w:pPr>
        <w:tabs>
          <w:tab w:val="num" w:pos="2880"/>
        </w:tabs>
        <w:ind w:left="2880" w:hanging="360"/>
      </w:pPr>
      <w:rPr>
        <w:rFonts w:ascii="Rage Italic" w:hAnsi="Rage Italic" w:hint="default"/>
      </w:rPr>
    </w:lvl>
    <w:lvl w:ilvl="4" w:tplc="37FC15F4" w:tentative="1">
      <w:start w:val="1"/>
      <w:numFmt w:val="bullet"/>
      <w:lvlText w:val="0"/>
      <w:lvlJc w:val="left"/>
      <w:pPr>
        <w:tabs>
          <w:tab w:val="num" w:pos="3600"/>
        </w:tabs>
        <w:ind w:left="3600" w:hanging="360"/>
      </w:pPr>
      <w:rPr>
        <w:rFonts w:ascii="Rage Italic" w:hAnsi="Rage Italic" w:hint="default"/>
      </w:rPr>
    </w:lvl>
    <w:lvl w:ilvl="5" w:tplc="93C20266" w:tentative="1">
      <w:start w:val="1"/>
      <w:numFmt w:val="bullet"/>
      <w:lvlText w:val="0"/>
      <w:lvlJc w:val="left"/>
      <w:pPr>
        <w:tabs>
          <w:tab w:val="num" w:pos="4320"/>
        </w:tabs>
        <w:ind w:left="4320" w:hanging="360"/>
      </w:pPr>
      <w:rPr>
        <w:rFonts w:ascii="Rage Italic" w:hAnsi="Rage Italic" w:hint="default"/>
      </w:rPr>
    </w:lvl>
    <w:lvl w:ilvl="6" w:tplc="8544F148" w:tentative="1">
      <w:start w:val="1"/>
      <w:numFmt w:val="bullet"/>
      <w:lvlText w:val="0"/>
      <w:lvlJc w:val="left"/>
      <w:pPr>
        <w:tabs>
          <w:tab w:val="num" w:pos="5040"/>
        </w:tabs>
        <w:ind w:left="5040" w:hanging="360"/>
      </w:pPr>
      <w:rPr>
        <w:rFonts w:ascii="Rage Italic" w:hAnsi="Rage Italic" w:hint="default"/>
      </w:rPr>
    </w:lvl>
    <w:lvl w:ilvl="7" w:tplc="20D0536C" w:tentative="1">
      <w:start w:val="1"/>
      <w:numFmt w:val="bullet"/>
      <w:lvlText w:val="0"/>
      <w:lvlJc w:val="left"/>
      <w:pPr>
        <w:tabs>
          <w:tab w:val="num" w:pos="5760"/>
        </w:tabs>
        <w:ind w:left="5760" w:hanging="360"/>
      </w:pPr>
      <w:rPr>
        <w:rFonts w:ascii="Rage Italic" w:hAnsi="Rage Italic" w:hint="default"/>
      </w:rPr>
    </w:lvl>
    <w:lvl w:ilvl="8" w:tplc="C7CA4B8A" w:tentative="1">
      <w:start w:val="1"/>
      <w:numFmt w:val="bullet"/>
      <w:lvlText w:val="0"/>
      <w:lvlJc w:val="left"/>
      <w:pPr>
        <w:tabs>
          <w:tab w:val="num" w:pos="6480"/>
        </w:tabs>
        <w:ind w:left="6480" w:hanging="360"/>
      </w:pPr>
      <w:rPr>
        <w:rFonts w:ascii="Rage Italic" w:hAnsi="Rage Italic" w:hint="default"/>
      </w:rPr>
    </w:lvl>
  </w:abstractNum>
  <w:abstractNum w:abstractNumId="7" w15:restartNumberingAfterBreak="0">
    <w:nsid w:val="3FF319C4"/>
    <w:multiLevelType w:val="hybridMultilevel"/>
    <w:tmpl w:val="7298B5EA"/>
    <w:lvl w:ilvl="0" w:tplc="5B228272">
      <w:start w:val="1"/>
      <w:numFmt w:val="bullet"/>
      <w:lvlText w:val="0"/>
      <w:lvlJc w:val="left"/>
      <w:pPr>
        <w:tabs>
          <w:tab w:val="num" w:pos="720"/>
        </w:tabs>
        <w:ind w:left="720" w:hanging="360"/>
      </w:pPr>
      <w:rPr>
        <w:rFonts w:ascii="Rage Italic" w:hAnsi="Rage Italic" w:hint="default"/>
      </w:rPr>
    </w:lvl>
    <w:lvl w:ilvl="1" w:tplc="F8D81A52" w:tentative="1">
      <w:start w:val="1"/>
      <w:numFmt w:val="bullet"/>
      <w:lvlText w:val="0"/>
      <w:lvlJc w:val="left"/>
      <w:pPr>
        <w:tabs>
          <w:tab w:val="num" w:pos="1440"/>
        </w:tabs>
        <w:ind w:left="1440" w:hanging="360"/>
      </w:pPr>
      <w:rPr>
        <w:rFonts w:ascii="Rage Italic" w:hAnsi="Rage Italic" w:hint="default"/>
      </w:rPr>
    </w:lvl>
    <w:lvl w:ilvl="2" w:tplc="21ECB738" w:tentative="1">
      <w:start w:val="1"/>
      <w:numFmt w:val="bullet"/>
      <w:lvlText w:val="0"/>
      <w:lvlJc w:val="left"/>
      <w:pPr>
        <w:tabs>
          <w:tab w:val="num" w:pos="2160"/>
        </w:tabs>
        <w:ind w:left="2160" w:hanging="360"/>
      </w:pPr>
      <w:rPr>
        <w:rFonts w:ascii="Rage Italic" w:hAnsi="Rage Italic" w:hint="default"/>
      </w:rPr>
    </w:lvl>
    <w:lvl w:ilvl="3" w:tplc="8EAA8E6C" w:tentative="1">
      <w:start w:val="1"/>
      <w:numFmt w:val="bullet"/>
      <w:lvlText w:val="0"/>
      <w:lvlJc w:val="left"/>
      <w:pPr>
        <w:tabs>
          <w:tab w:val="num" w:pos="2880"/>
        </w:tabs>
        <w:ind w:left="2880" w:hanging="360"/>
      </w:pPr>
      <w:rPr>
        <w:rFonts w:ascii="Rage Italic" w:hAnsi="Rage Italic" w:hint="default"/>
      </w:rPr>
    </w:lvl>
    <w:lvl w:ilvl="4" w:tplc="69960C4E" w:tentative="1">
      <w:start w:val="1"/>
      <w:numFmt w:val="bullet"/>
      <w:lvlText w:val="0"/>
      <w:lvlJc w:val="left"/>
      <w:pPr>
        <w:tabs>
          <w:tab w:val="num" w:pos="3600"/>
        </w:tabs>
        <w:ind w:left="3600" w:hanging="360"/>
      </w:pPr>
      <w:rPr>
        <w:rFonts w:ascii="Rage Italic" w:hAnsi="Rage Italic" w:hint="default"/>
      </w:rPr>
    </w:lvl>
    <w:lvl w:ilvl="5" w:tplc="866A2B5E" w:tentative="1">
      <w:start w:val="1"/>
      <w:numFmt w:val="bullet"/>
      <w:lvlText w:val="0"/>
      <w:lvlJc w:val="left"/>
      <w:pPr>
        <w:tabs>
          <w:tab w:val="num" w:pos="4320"/>
        </w:tabs>
        <w:ind w:left="4320" w:hanging="360"/>
      </w:pPr>
      <w:rPr>
        <w:rFonts w:ascii="Rage Italic" w:hAnsi="Rage Italic" w:hint="default"/>
      </w:rPr>
    </w:lvl>
    <w:lvl w:ilvl="6" w:tplc="34F88A9C" w:tentative="1">
      <w:start w:val="1"/>
      <w:numFmt w:val="bullet"/>
      <w:lvlText w:val="0"/>
      <w:lvlJc w:val="left"/>
      <w:pPr>
        <w:tabs>
          <w:tab w:val="num" w:pos="5040"/>
        </w:tabs>
        <w:ind w:left="5040" w:hanging="360"/>
      </w:pPr>
      <w:rPr>
        <w:rFonts w:ascii="Rage Italic" w:hAnsi="Rage Italic" w:hint="default"/>
      </w:rPr>
    </w:lvl>
    <w:lvl w:ilvl="7" w:tplc="F5242134" w:tentative="1">
      <w:start w:val="1"/>
      <w:numFmt w:val="bullet"/>
      <w:lvlText w:val="0"/>
      <w:lvlJc w:val="left"/>
      <w:pPr>
        <w:tabs>
          <w:tab w:val="num" w:pos="5760"/>
        </w:tabs>
        <w:ind w:left="5760" w:hanging="360"/>
      </w:pPr>
      <w:rPr>
        <w:rFonts w:ascii="Rage Italic" w:hAnsi="Rage Italic" w:hint="default"/>
      </w:rPr>
    </w:lvl>
    <w:lvl w:ilvl="8" w:tplc="3F8C7332" w:tentative="1">
      <w:start w:val="1"/>
      <w:numFmt w:val="bullet"/>
      <w:lvlText w:val="0"/>
      <w:lvlJc w:val="left"/>
      <w:pPr>
        <w:tabs>
          <w:tab w:val="num" w:pos="6480"/>
        </w:tabs>
        <w:ind w:left="6480" w:hanging="360"/>
      </w:pPr>
      <w:rPr>
        <w:rFonts w:ascii="Rage Italic" w:hAnsi="Rage Italic" w:hint="default"/>
      </w:rPr>
    </w:lvl>
  </w:abstractNum>
  <w:abstractNum w:abstractNumId="8" w15:restartNumberingAfterBreak="0">
    <w:nsid w:val="55090BAD"/>
    <w:multiLevelType w:val="hybridMultilevel"/>
    <w:tmpl w:val="935A7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A12A6D"/>
    <w:multiLevelType w:val="hybridMultilevel"/>
    <w:tmpl w:val="A0289E12"/>
    <w:lvl w:ilvl="0" w:tplc="BCE2AEFA">
      <w:start w:val="1"/>
      <w:numFmt w:val="bullet"/>
      <w:lvlText w:val="0"/>
      <w:lvlJc w:val="left"/>
      <w:pPr>
        <w:tabs>
          <w:tab w:val="num" w:pos="720"/>
        </w:tabs>
        <w:ind w:left="720" w:hanging="360"/>
      </w:pPr>
      <w:rPr>
        <w:rFonts w:ascii="Rage Italic" w:hAnsi="Rage Italic" w:hint="default"/>
      </w:rPr>
    </w:lvl>
    <w:lvl w:ilvl="1" w:tplc="3EAA4FCE" w:tentative="1">
      <w:start w:val="1"/>
      <w:numFmt w:val="bullet"/>
      <w:lvlText w:val="0"/>
      <w:lvlJc w:val="left"/>
      <w:pPr>
        <w:tabs>
          <w:tab w:val="num" w:pos="1440"/>
        </w:tabs>
        <w:ind w:left="1440" w:hanging="360"/>
      </w:pPr>
      <w:rPr>
        <w:rFonts w:ascii="Rage Italic" w:hAnsi="Rage Italic" w:hint="default"/>
      </w:rPr>
    </w:lvl>
    <w:lvl w:ilvl="2" w:tplc="2AFC905C" w:tentative="1">
      <w:start w:val="1"/>
      <w:numFmt w:val="bullet"/>
      <w:lvlText w:val="0"/>
      <w:lvlJc w:val="left"/>
      <w:pPr>
        <w:tabs>
          <w:tab w:val="num" w:pos="2160"/>
        </w:tabs>
        <w:ind w:left="2160" w:hanging="360"/>
      </w:pPr>
      <w:rPr>
        <w:rFonts w:ascii="Rage Italic" w:hAnsi="Rage Italic" w:hint="default"/>
      </w:rPr>
    </w:lvl>
    <w:lvl w:ilvl="3" w:tplc="959AE36A" w:tentative="1">
      <w:start w:val="1"/>
      <w:numFmt w:val="bullet"/>
      <w:lvlText w:val="0"/>
      <w:lvlJc w:val="left"/>
      <w:pPr>
        <w:tabs>
          <w:tab w:val="num" w:pos="2880"/>
        </w:tabs>
        <w:ind w:left="2880" w:hanging="360"/>
      </w:pPr>
      <w:rPr>
        <w:rFonts w:ascii="Rage Italic" w:hAnsi="Rage Italic" w:hint="default"/>
      </w:rPr>
    </w:lvl>
    <w:lvl w:ilvl="4" w:tplc="1DB27F74" w:tentative="1">
      <w:start w:val="1"/>
      <w:numFmt w:val="bullet"/>
      <w:lvlText w:val="0"/>
      <w:lvlJc w:val="left"/>
      <w:pPr>
        <w:tabs>
          <w:tab w:val="num" w:pos="3600"/>
        </w:tabs>
        <w:ind w:left="3600" w:hanging="360"/>
      </w:pPr>
      <w:rPr>
        <w:rFonts w:ascii="Rage Italic" w:hAnsi="Rage Italic" w:hint="default"/>
      </w:rPr>
    </w:lvl>
    <w:lvl w:ilvl="5" w:tplc="24320150" w:tentative="1">
      <w:start w:val="1"/>
      <w:numFmt w:val="bullet"/>
      <w:lvlText w:val="0"/>
      <w:lvlJc w:val="left"/>
      <w:pPr>
        <w:tabs>
          <w:tab w:val="num" w:pos="4320"/>
        </w:tabs>
        <w:ind w:left="4320" w:hanging="360"/>
      </w:pPr>
      <w:rPr>
        <w:rFonts w:ascii="Rage Italic" w:hAnsi="Rage Italic" w:hint="default"/>
      </w:rPr>
    </w:lvl>
    <w:lvl w:ilvl="6" w:tplc="D7C42602" w:tentative="1">
      <w:start w:val="1"/>
      <w:numFmt w:val="bullet"/>
      <w:lvlText w:val="0"/>
      <w:lvlJc w:val="left"/>
      <w:pPr>
        <w:tabs>
          <w:tab w:val="num" w:pos="5040"/>
        </w:tabs>
        <w:ind w:left="5040" w:hanging="360"/>
      </w:pPr>
      <w:rPr>
        <w:rFonts w:ascii="Rage Italic" w:hAnsi="Rage Italic" w:hint="default"/>
      </w:rPr>
    </w:lvl>
    <w:lvl w:ilvl="7" w:tplc="7E505C18" w:tentative="1">
      <w:start w:val="1"/>
      <w:numFmt w:val="bullet"/>
      <w:lvlText w:val="0"/>
      <w:lvlJc w:val="left"/>
      <w:pPr>
        <w:tabs>
          <w:tab w:val="num" w:pos="5760"/>
        </w:tabs>
        <w:ind w:left="5760" w:hanging="360"/>
      </w:pPr>
      <w:rPr>
        <w:rFonts w:ascii="Rage Italic" w:hAnsi="Rage Italic" w:hint="default"/>
      </w:rPr>
    </w:lvl>
    <w:lvl w:ilvl="8" w:tplc="58F0746E" w:tentative="1">
      <w:start w:val="1"/>
      <w:numFmt w:val="bullet"/>
      <w:lvlText w:val="0"/>
      <w:lvlJc w:val="left"/>
      <w:pPr>
        <w:tabs>
          <w:tab w:val="num" w:pos="6480"/>
        </w:tabs>
        <w:ind w:left="6480" w:hanging="360"/>
      </w:pPr>
      <w:rPr>
        <w:rFonts w:ascii="Rage Italic" w:hAnsi="Rage Italic" w:hint="default"/>
      </w:rPr>
    </w:lvl>
  </w:abstractNum>
  <w:abstractNum w:abstractNumId="10" w15:restartNumberingAfterBreak="0">
    <w:nsid w:val="5B8122F6"/>
    <w:multiLevelType w:val="hybridMultilevel"/>
    <w:tmpl w:val="F3B03B56"/>
    <w:lvl w:ilvl="0" w:tplc="D6A657DA">
      <w:start w:val="1"/>
      <w:numFmt w:val="bullet"/>
      <w:lvlText w:val="0"/>
      <w:lvlJc w:val="left"/>
      <w:pPr>
        <w:tabs>
          <w:tab w:val="num" w:pos="720"/>
        </w:tabs>
        <w:ind w:left="720" w:hanging="360"/>
      </w:pPr>
      <w:rPr>
        <w:rFonts w:ascii="Rage Italic" w:hAnsi="Rage Italic" w:hint="default"/>
      </w:rPr>
    </w:lvl>
    <w:lvl w:ilvl="1" w:tplc="A3069FB0" w:tentative="1">
      <w:start w:val="1"/>
      <w:numFmt w:val="bullet"/>
      <w:lvlText w:val="0"/>
      <w:lvlJc w:val="left"/>
      <w:pPr>
        <w:tabs>
          <w:tab w:val="num" w:pos="1440"/>
        </w:tabs>
        <w:ind w:left="1440" w:hanging="360"/>
      </w:pPr>
      <w:rPr>
        <w:rFonts w:ascii="Rage Italic" w:hAnsi="Rage Italic" w:hint="default"/>
      </w:rPr>
    </w:lvl>
    <w:lvl w:ilvl="2" w:tplc="B02041DC" w:tentative="1">
      <w:start w:val="1"/>
      <w:numFmt w:val="bullet"/>
      <w:lvlText w:val="0"/>
      <w:lvlJc w:val="left"/>
      <w:pPr>
        <w:tabs>
          <w:tab w:val="num" w:pos="2160"/>
        </w:tabs>
        <w:ind w:left="2160" w:hanging="360"/>
      </w:pPr>
      <w:rPr>
        <w:rFonts w:ascii="Rage Italic" w:hAnsi="Rage Italic" w:hint="default"/>
      </w:rPr>
    </w:lvl>
    <w:lvl w:ilvl="3" w:tplc="0F5485FC" w:tentative="1">
      <w:start w:val="1"/>
      <w:numFmt w:val="bullet"/>
      <w:lvlText w:val="0"/>
      <w:lvlJc w:val="left"/>
      <w:pPr>
        <w:tabs>
          <w:tab w:val="num" w:pos="2880"/>
        </w:tabs>
        <w:ind w:left="2880" w:hanging="360"/>
      </w:pPr>
      <w:rPr>
        <w:rFonts w:ascii="Rage Italic" w:hAnsi="Rage Italic" w:hint="default"/>
      </w:rPr>
    </w:lvl>
    <w:lvl w:ilvl="4" w:tplc="A316EF72" w:tentative="1">
      <w:start w:val="1"/>
      <w:numFmt w:val="bullet"/>
      <w:lvlText w:val="0"/>
      <w:lvlJc w:val="left"/>
      <w:pPr>
        <w:tabs>
          <w:tab w:val="num" w:pos="3600"/>
        </w:tabs>
        <w:ind w:left="3600" w:hanging="360"/>
      </w:pPr>
      <w:rPr>
        <w:rFonts w:ascii="Rage Italic" w:hAnsi="Rage Italic" w:hint="default"/>
      </w:rPr>
    </w:lvl>
    <w:lvl w:ilvl="5" w:tplc="87DA554E" w:tentative="1">
      <w:start w:val="1"/>
      <w:numFmt w:val="bullet"/>
      <w:lvlText w:val="0"/>
      <w:lvlJc w:val="left"/>
      <w:pPr>
        <w:tabs>
          <w:tab w:val="num" w:pos="4320"/>
        </w:tabs>
        <w:ind w:left="4320" w:hanging="360"/>
      </w:pPr>
      <w:rPr>
        <w:rFonts w:ascii="Rage Italic" w:hAnsi="Rage Italic" w:hint="default"/>
      </w:rPr>
    </w:lvl>
    <w:lvl w:ilvl="6" w:tplc="F9C24DA2" w:tentative="1">
      <w:start w:val="1"/>
      <w:numFmt w:val="bullet"/>
      <w:lvlText w:val="0"/>
      <w:lvlJc w:val="left"/>
      <w:pPr>
        <w:tabs>
          <w:tab w:val="num" w:pos="5040"/>
        </w:tabs>
        <w:ind w:left="5040" w:hanging="360"/>
      </w:pPr>
      <w:rPr>
        <w:rFonts w:ascii="Rage Italic" w:hAnsi="Rage Italic" w:hint="default"/>
      </w:rPr>
    </w:lvl>
    <w:lvl w:ilvl="7" w:tplc="91AE253E" w:tentative="1">
      <w:start w:val="1"/>
      <w:numFmt w:val="bullet"/>
      <w:lvlText w:val="0"/>
      <w:lvlJc w:val="left"/>
      <w:pPr>
        <w:tabs>
          <w:tab w:val="num" w:pos="5760"/>
        </w:tabs>
        <w:ind w:left="5760" w:hanging="360"/>
      </w:pPr>
      <w:rPr>
        <w:rFonts w:ascii="Rage Italic" w:hAnsi="Rage Italic" w:hint="default"/>
      </w:rPr>
    </w:lvl>
    <w:lvl w:ilvl="8" w:tplc="2B246B48" w:tentative="1">
      <w:start w:val="1"/>
      <w:numFmt w:val="bullet"/>
      <w:lvlText w:val="0"/>
      <w:lvlJc w:val="left"/>
      <w:pPr>
        <w:tabs>
          <w:tab w:val="num" w:pos="6480"/>
        </w:tabs>
        <w:ind w:left="6480" w:hanging="360"/>
      </w:pPr>
      <w:rPr>
        <w:rFonts w:ascii="Rage Italic" w:hAnsi="Rage Italic" w:hint="default"/>
      </w:rPr>
    </w:lvl>
  </w:abstractNum>
  <w:abstractNum w:abstractNumId="11" w15:restartNumberingAfterBreak="0">
    <w:nsid w:val="5F3A792B"/>
    <w:multiLevelType w:val="hybridMultilevel"/>
    <w:tmpl w:val="5614CA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79DB1412"/>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E2A71CE"/>
    <w:multiLevelType w:val="hybridMultilevel"/>
    <w:tmpl w:val="63C6256C"/>
    <w:lvl w:ilvl="0" w:tplc="2DA8D83A">
      <w:start w:val="1"/>
      <w:numFmt w:val="bullet"/>
      <w:lvlText w:val="0"/>
      <w:lvlJc w:val="left"/>
      <w:pPr>
        <w:tabs>
          <w:tab w:val="num" w:pos="720"/>
        </w:tabs>
        <w:ind w:left="720" w:hanging="360"/>
      </w:pPr>
      <w:rPr>
        <w:rFonts w:ascii="Rage Italic" w:hAnsi="Rage Italic" w:hint="default"/>
      </w:rPr>
    </w:lvl>
    <w:lvl w:ilvl="1" w:tplc="DE38A624" w:tentative="1">
      <w:start w:val="1"/>
      <w:numFmt w:val="bullet"/>
      <w:lvlText w:val="0"/>
      <w:lvlJc w:val="left"/>
      <w:pPr>
        <w:tabs>
          <w:tab w:val="num" w:pos="1440"/>
        </w:tabs>
        <w:ind w:left="1440" w:hanging="360"/>
      </w:pPr>
      <w:rPr>
        <w:rFonts w:ascii="Rage Italic" w:hAnsi="Rage Italic" w:hint="default"/>
      </w:rPr>
    </w:lvl>
    <w:lvl w:ilvl="2" w:tplc="3AD4331E" w:tentative="1">
      <w:start w:val="1"/>
      <w:numFmt w:val="bullet"/>
      <w:lvlText w:val="0"/>
      <w:lvlJc w:val="left"/>
      <w:pPr>
        <w:tabs>
          <w:tab w:val="num" w:pos="2160"/>
        </w:tabs>
        <w:ind w:left="2160" w:hanging="360"/>
      </w:pPr>
      <w:rPr>
        <w:rFonts w:ascii="Rage Italic" w:hAnsi="Rage Italic" w:hint="default"/>
      </w:rPr>
    </w:lvl>
    <w:lvl w:ilvl="3" w:tplc="7F94D1C4" w:tentative="1">
      <w:start w:val="1"/>
      <w:numFmt w:val="bullet"/>
      <w:lvlText w:val="0"/>
      <w:lvlJc w:val="left"/>
      <w:pPr>
        <w:tabs>
          <w:tab w:val="num" w:pos="2880"/>
        </w:tabs>
        <w:ind w:left="2880" w:hanging="360"/>
      </w:pPr>
      <w:rPr>
        <w:rFonts w:ascii="Rage Italic" w:hAnsi="Rage Italic" w:hint="default"/>
      </w:rPr>
    </w:lvl>
    <w:lvl w:ilvl="4" w:tplc="E7728A8E" w:tentative="1">
      <w:start w:val="1"/>
      <w:numFmt w:val="bullet"/>
      <w:lvlText w:val="0"/>
      <w:lvlJc w:val="left"/>
      <w:pPr>
        <w:tabs>
          <w:tab w:val="num" w:pos="3600"/>
        </w:tabs>
        <w:ind w:left="3600" w:hanging="360"/>
      </w:pPr>
      <w:rPr>
        <w:rFonts w:ascii="Rage Italic" w:hAnsi="Rage Italic" w:hint="default"/>
      </w:rPr>
    </w:lvl>
    <w:lvl w:ilvl="5" w:tplc="EB662B26" w:tentative="1">
      <w:start w:val="1"/>
      <w:numFmt w:val="bullet"/>
      <w:lvlText w:val="0"/>
      <w:lvlJc w:val="left"/>
      <w:pPr>
        <w:tabs>
          <w:tab w:val="num" w:pos="4320"/>
        </w:tabs>
        <w:ind w:left="4320" w:hanging="360"/>
      </w:pPr>
      <w:rPr>
        <w:rFonts w:ascii="Rage Italic" w:hAnsi="Rage Italic" w:hint="default"/>
      </w:rPr>
    </w:lvl>
    <w:lvl w:ilvl="6" w:tplc="C1383D24" w:tentative="1">
      <w:start w:val="1"/>
      <w:numFmt w:val="bullet"/>
      <w:lvlText w:val="0"/>
      <w:lvlJc w:val="left"/>
      <w:pPr>
        <w:tabs>
          <w:tab w:val="num" w:pos="5040"/>
        </w:tabs>
        <w:ind w:left="5040" w:hanging="360"/>
      </w:pPr>
      <w:rPr>
        <w:rFonts w:ascii="Rage Italic" w:hAnsi="Rage Italic" w:hint="default"/>
      </w:rPr>
    </w:lvl>
    <w:lvl w:ilvl="7" w:tplc="FFB800D2" w:tentative="1">
      <w:start w:val="1"/>
      <w:numFmt w:val="bullet"/>
      <w:lvlText w:val="0"/>
      <w:lvlJc w:val="left"/>
      <w:pPr>
        <w:tabs>
          <w:tab w:val="num" w:pos="5760"/>
        </w:tabs>
        <w:ind w:left="5760" w:hanging="360"/>
      </w:pPr>
      <w:rPr>
        <w:rFonts w:ascii="Rage Italic" w:hAnsi="Rage Italic" w:hint="default"/>
      </w:rPr>
    </w:lvl>
    <w:lvl w:ilvl="8" w:tplc="BE008E2E" w:tentative="1">
      <w:start w:val="1"/>
      <w:numFmt w:val="bullet"/>
      <w:lvlText w:val="0"/>
      <w:lvlJc w:val="left"/>
      <w:pPr>
        <w:tabs>
          <w:tab w:val="num" w:pos="6480"/>
        </w:tabs>
        <w:ind w:left="6480" w:hanging="360"/>
      </w:pPr>
      <w:rPr>
        <w:rFonts w:ascii="Rage Italic" w:hAnsi="Rage Italic" w:hint="default"/>
      </w:rPr>
    </w:lvl>
  </w:abstractNum>
  <w:abstractNum w:abstractNumId="14" w15:restartNumberingAfterBreak="0">
    <w:nsid w:val="7E624C21"/>
    <w:multiLevelType w:val="hybridMultilevel"/>
    <w:tmpl w:val="8C306DD4"/>
    <w:lvl w:ilvl="0" w:tplc="B74698BA">
      <w:start w:val="1"/>
      <w:numFmt w:val="bullet"/>
      <w:lvlText w:val="0"/>
      <w:lvlJc w:val="left"/>
      <w:pPr>
        <w:tabs>
          <w:tab w:val="num" w:pos="720"/>
        </w:tabs>
        <w:ind w:left="720" w:hanging="360"/>
      </w:pPr>
      <w:rPr>
        <w:rFonts w:ascii="Rage Italic" w:hAnsi="Rage Italic" w:hint="default"/>
      </w:rPr>
    </w:lvl>
    <w:lvl w:ilvl="1" w:tplc="86D2A8F0" w:tentative="1">
      <w:start w:val="1"/>
      <w:numFmt w:val="bullet"/>
      <w:lvlText w:val="0"/>
      <w:lvlJc w:val="left"/>
      <w:pPr>
        <w:tabs>
          <w:tab w:val="num" w:pos="1440"/>
        </w:tabs>
        <w:ind w:left="1440" w:hanging="360"/>
      </w:pPr>
      <w:rPr>
        <w:rFonts w:ascii="Rage Italic" w:hAnsi="Rage Italic" w:hint="default"/>
      </w:rPr>
    </w:lvl>
    <w:lvl w:ilvl="2" w:tplc="A7367538" w:tentative="1">
      <w:start w:val="1"/>
      <w:numFmt w:val="bullet"/>
      <w:lvlText w:val="0"/>
      <w:lvlJc w:val="left"/>
      <w:pPr>
        <w:tabs>
          <w:tab w:val="num" w:pos="2160"/>
        </w:tabs>
        <w:ind w:left="2160" w:hanging="360"/>
      </w:pPr>
      <w:rPr>
        <w:rFonts w:ascii="Rage Italic" w:hAnsi="Rage Italic" w:hint="default"/>
      </w:rPr>
    </w:lvl>
    <w:lvl w:ilvl="3" w:tplc="82E2BD66" w:tentative="1">
      <w:start w:val="1"/>
      <w:numFmt w:val="bullet"/>
      <w:lvlText w:val="0"/>
      <w:lvlJc w:val="left"/>
      <w:pPr>
        <w:tabs>
          <w:tab w:val="num" w:pos="2880"/>
        </w:tabs>
        <w:ind w:left="2880" w:hanging="360"/>
      </w:pPr>
      <w:rPr>
        <w:rFonts w:ascii="Rage Italic" w:hAnsi="Rage Italic" w:hint="default"/>
      </w:rPr>
    </w:lvl>
    <w:lvl w:ilvl="4" w:tplc="A94C4AC4" w:tentative="1">
      <w:start w:val="1"/>
      <w:numFmt w:val="bullet"/>
      <w:lvlText w:val="0"/>
      <w:lvlJc w:val="left"/>
      <w:pPr>
        <w:tabs>
          <w:tab w:val="num" w:pos="3600"/>
        </w:tabs>
        <w:ind w:left="3600" w:hanging="360"/>
      </w:pPr>
      <w:rPr>
        <w:rFonts w:ascii="Rage Italic" w:hAnsi="Rage Italic" w:hint="default"/>
      </w:rPr>
    </w:lvl>
    <w:lvl w:ilvl="5" w:tplc="ACF48CE4" w:tentative="1">
      <w:start w:val="1"/>
      <w:numFmt w:val="bullet"/>
      <w:lvlText w:val="0"/>
      <w:lvlJc w:val="left"/>
      <w:pPr>
        <w:tabs>
          <w:tab w:val="num" w:pos="4320"/>
        </w:tabs>
        <w:ind w:left="4320" w:hanging="360"/>
      </w:pPr>
      <w:rPr>
        <w:rFonts w:ascii="Rage Italic" w:hAnsi="Rage Italic" w:hint="default"/>
      </w:rPr>
    </w:lvl>
    <w:lvl w:ilvl="6" w:tplc="79261380" w:tentative="1">
      <w:start w:val="1"/>
      <w:numFmt w:val="bullet"/>
      <w:lvlText w:val="0"/>
      <w:lvlJc w:val="left"/>
      <w:pPr>
        <w:tabs>
          <w:tab w:val="num" w:pos="5040"/>
        </w:tabs>
        <w:ind w:left="5040" w:hanging="360"/>
      </w:pPr>
      <w:rPr>
        <w:rFonts w:ascii="Rage Italic" w:hAnsi="Rage Italic" w:hint="default"/>
      </w:rPr>
    </w:lvl>
    <w:lvl w:ilvl="7" w:tplc="6B44A740" w:tentative="1">
      <w:start w:val="1"/>
      <w:numFmt w:val="bullet"/>
      <w:lvlText w:val="0"/>
      <w:lvlJc w:val="left"/>
      <w:pPr>
        <w:tabs>
          <w:tab w:val="num" w:pos="5760"/>
        </w:tabs>
        <w:ind w:left="5760" w:hanging="360"/>
      </w:pPr>
      <w:rPr>
        <w:rFonts w:ascii="Rage Italic" w:hAnsi="Rage Italic" w:hint="default"/>
      </w:rPr>
    </w:lvl>
    <w:lvl w:ilvl="8" w:tplc="AEF21CF6" w:tentative="1">
      <w:start w:val="1"/>
      <w:numFmt w:val="bullet"/>
      <w:lvlText w:val="0"/>
      <w:lvlJc w:val="left"/>
      <w:pPr>
        <w:tabs>
          <w:tab w:val="num" w:pos="6480"/>
        </w:tabs>
        <w:ind w:left="6480" w:hanging="360"/>
      </w:pPr>
      <w:rPr>
        <w:rFonts w:ascii="Rage Italic" w:hAnsi="Rage Italic" w:hint="default"/>
      </w:rPr>
    </w:lvl>
  </w:abstractNum>
  <w:num w:numId="1">
    <w:abstractNumId w:val="0"/>
  </w:num>
  <w:num w:numId="2">
    <w:abstractNumId w:val="14"/>
  </w:num>
  <w:num w:numId="3">
    <w:abstractNumId w:val="5"/>
  </w:num>
  <w:num w:numId="4">
    <w:abstractNumId w:val="9"/>
  </w:num>
  <w:num w:numId="5">
    <w:abstractNumId w:val="1"/>
  </w:num>
  <w:num w:numId="6">
    <w:abstractNumId w:val="3"/>
  </w:num>
  <w:num w:numId="7">
    <w:abstractNumId w:val="6"/>
  </w:num>
  <w:num w:numId="8">
    <w:abstractNumId w:val="10"/>
  </w:num>
  <w:num w:numId="9">
    <w:abstractNumId w:val="2"/>
  </w:num>
  <w:num w:numId="10">
    <w:abstractNumId w:val="13"/>
  </w:num>
  <w:num w:numId="11">
    <w:abstractNumId w:val="7"/>
  </w:num>
  <w:num w:numId="12">
    <w:abstractNumId w:val="4"/>
  </w:num>
  <w:num w:numId="13">
    <w:abstractNumId w:val="11"/>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E3"/>
    <w:rsid w:val="00003237"/>
    <w:rsid w:val="00011CED"/>
    <w:rsid w:val="00012BC9"/>
    <w:rsid w:val="000274A9"/>
    <w:rsid w:val="000315EF"/>
    <w:rsid w:val="00034DAB"/>
    <w:rsid w:val="00044214"/>
    <w:rsid w:val="00064322"/>
    <w:rsid w:val="00064B00"/>
    <w:rsid w:val="00072382"/>
    <w:rsid w:val="000746D7"/>
    <w:rsid w:val="00081989"/>
    <w:rsid w:val="00081F9C"/>
    <w:rsid w:val="00086464"/>
    <w:rsid w:val="000B0345"/>
    <w:rsid w:val="000C119D"/>
    <w:rsid w:val="000C72BE"/>
    <w:rsid w:val="000D35E8"/>
    <w:rsid w:val="000D771A"/>
    <w:rsid w:val="001005FF"/>
    <w:rsid w:val="00101F79"/>
    <w:rsid w:val="001106A0"/>
    <w:rsid w:val="00110D6B"/>
    <w:rsid w:val="00120093"/>
    <w:rsid w:val="001215BE"/>
    <w:rsid w:val="001217EC"/>
    <w:rsid w:val="00122BA4"/>
    <w:rsid w:val="00125D16"/>
    <w:rsid w:val="00134203"/>
    <w:rsid w:val="001356D8"/>
    <w:rsid w:val="0013677A"/>
    <w:rsid w:val="00142518"/>
    <w:rsid w:val="00150DCA"/>
    <w:rsid w:val="00152F1A"/>
    <w:rsid w:val="0017115B"/>
    <w:rsid w:val="00171459"/>
    <w:rsid w:val="001916FA"/>
    <w:rsid w:val="00194366"/>
    <w:rsid w:val="001A0E61"/>
    <w:rsid w:val="001A20AB"/>
    <w:rsid w:val="001A40FA"/>
    <w:rsid w:val="001B28CF"/>
    <w:rsid w:val="001C6562"/>
    <w:rsid w:val="001D1913"/>
    <w:rsid w:val="001F4200"/>
    <w:rsid w:val="002120D7"/>
    <w:rsid w:val="00226B8F"/>
    <w:rsid w:val="00235A46"/>
    <w:rsid w:val="0024151B"/>
    <w:rsid w:val="00246FCA"/>
    <w:rsid w:val="00247837"/>
    <w:rsid w:val="00276AA3"/>
    <w:rsid w:val="002830BB"/>
    <w:rsid w:val="002C281A"/>
    <w:rsid w:val="002D3A76"/>
    <w:rsid w:val="002E7CDA"/>
    <w:rsid w:val="002F2018"/>
    <w:rsid w:val="002F2170"/>
    <w:rsid w:val="002F7671"/>
    <w:rsid w:val="003106E9"/>
    <w:rsid w:val="003116FB"/>
    <w:rsid w:val="00331FA2"/>
    <w:rsid w:val="00334449"/>
    <w:rsid w:val="0033558C"/>
    <w:rsid w:val="0034191D"/>
    <w:rsid w:val="00355354"/>
    <w:rsid w:val="003661C4"/>
    <w:rsid w:val="0039262A"/>
    <w:rsid w:val="00396BB0"/>
    <w:rsid w:val="00396D8A"/>
    <w:rsid w:val="003A04A7"/>
    <w:rsid w:val="003A0EA3"/>
    <w:rsid w:val="003A4AB6"/>
    <w:rsid w:val="003B37D7"/>
    <w:rsid w:val="003D4773"/>
    <w:rsid w:val="003D57C3"/>
    <w:rsid w:val="003D5B5C"/>
    <w:rsid w:val="003E3EAA"/>
    <w:rsid w:val="003E6B08"/>
    <w:rsid w:val="003F721F"/>
    <w:rsid w:val="004117D5"/>
    <w:rsid w:val="00416371"/>
    <w:rsid w:val="00420211"/>
    <w:rsid w:val="00454651"/>
    <w:rsid w:val="004566B0"/>
    <w:rsid w:val="00461280"/>
    <w:rsid w:val="00473489"/>
    <w:rsid w:val="00475024"/>
    <w:rsid w:val="00484EEC"/>
    <w:rsid w:val="004854A9"/>
    <w:rsid w:val="004854E0"/>
    <w:rsid w:val="004A1B35"/>
    <w:rsid w:val="004B2445"/>
    <w:rsid w:val="004B5FA3"/>
    <w:rsid w:val="004D1430"/>
    <w:rsid w:val="004D4AE1"/>
    <w:rsid w:val="004E0C31"/>
    <w:rsid w:val="004E1DAA"/>
    <w:rsid w:val="004E7AF6"/>
    <w:rsid w:val="004F0E37"/>
    <w:rsid w:val="004F1515"/>
    <w:rsid w:val="004F7DC7"/>
    <w:rsid w:val="0050186D"/>
    <w:rsid w:val="00505282"/>
    <w:rsid w:val="0053590C"/>
    <w:rsid w:val="00536EA3"/>
    <w:rsid w:val="0054095E"/>
    <w:rsid w:val="00546D8E"/>
    <w:rsid w:val="00547D83"/>
    <w:rsid w:val="00550F3F"/>
    <w:rsid w:val="00552D99"/>
    <w:rsid w:val="00576AF8"/>
    <w:rsid w:val="00576B18"/>
    <w:rsid w:val="005825CE"/>
    <w:rsid w:val="0058399C"/>
    <w:rsid w:val="005901B0"/>
    <w:rsid w:val="0059080C"/>
    <w:rsid w:val="005D34AD"/>
    <w:rsid w:val="005D4DB4"/>
    <w:rsid w:val="005E4179"/>
    <w:rsid w:val="005E43EC"/>
    <w:rsid w:val="005E47EA"/>
    <w:rsid w:val="005F7C7A"/>
    <w:rsid w:val="0061392F"/>
    <w:rsid w:val="006155A6"/>
    <w:rsid w:val="0062055E"/>
    <w:rsid w:val="0063426F"/>
    <w:rsid w:val="006374A5"/>
    <w:rsid w:val="00637685"/>
    <w:rsid w:val="00641CA2"/>
    <w:rsid w:val="0064222B"/>
    <w:rsid w:val="00666D9D"/>
    <w:rsid w:val="00666F81"/>
    <w:rsid w:val="006750DC"/>
    <w:rsid w:val="00687F25"/>
    <w:rsid w:val="00694E3F"/>
    <w:rsid w:val="006957FD"/>
    <w:rsid w:val="00695A60"/>
    <w:rsid w:val="006A0E67"/>
    <w:rsid w:val="006A1205"/>
    <w:rsid w:val="006A4F7F"/>
    <w:rsid w:val="006A6C9E"/>
    <w:rsid w:val="006B6BFF"/>
    <w:rsid w:val="006B7480"/>
    <w:rsid w:val="006C5F33"/>
    <w:rsid w:val="006D0B03"/>
    <w:rsid w:val="006D310E"/>
    <w:rsid w:val="006D3C77"/>
    <w:rsid w:val="006E0D35"/>
    <w:rsid w:val="006E425C"/>
    <w:rsid w:val="007144CE"/>
    <w:rsid w:val="007222ED"/>
    <w:rsid w:val="00732466"/>
    <w:rsid w:val="00743DA5"/>
    <w:rsid w:val="00744BF5"/>
    <w:rsid w:val="007540A5"/>
    <w:rsid w:val="007641CC"/>
    <w:rsid w:val="00764714"/>
    <w:rsid w:val="00767B2D"/>
    <w:rsid w:val="00771A45"/>
    <w:rsid w:val="00771D39"/>
    <w:rsid w:val="0077285F"/>
    <w:rsid w:val="00772DEF"/>
    <w:rsid w:val="00780202"/>
    <w:rsid w:val="0079064B"/>
    <w:rsid w:val="007A0760"/>
    <w:rsid w:val="007A508D"/>
    <w:rsid w:val="007B1D77"/>
    <w:rsid w:val="007C3BCA"/>
    <w:rsid w:val="007D213B"/>
    <w:rsid w:val="007D2A67"/>
    <w:rsid w:val="007E6936"/>
    <w:rsid w:val="008000DA"/>
    <w:rsid w:val="008040C4"/>
    <w:rsid w:val="00805EBB"/>
    <w:rsid w:val="00810382"/>
    <w:rsid w:val="008154B9"/>
    <w:rsid w:val="0082173D"/>
    <w:rsid w:val="00822511"/>
    <w:rsid w:val="008462CB"/>
    <w:rsid w:val="00852280"/>
    <w:rsid w:val="00855B30"/>
    <w:rsid w:val="0086303F"/>
    <w:rsid w:val="0086395C"/>
    <w:rsid w:val="008722C4"/>
    <w:rsid w:val="0087515C"/>
    <w:rsid w:val="00876CC3"/>
    <w:rsid w:val="0088135B"/>
    <w:rsid w:val="008841C0"/>
    <w:rsid w:val="00890C1A"/>
    <w:rsid w:val="008B2460"/>
    <w:rsid w:val="008B46D4"/>
    <w:rsid w:val="008E338C"/>
    <w:rsid w:val="008E4EB8"/>
    <w:rsid w:val="008F37D5"/>
    <w:rsid w:val="009059BE"/>
    <w:rsid w:val="0090631F"/>
    <w:rsid w:val="009078EA"/>
    <w:rsid w:val="0091258E"/>
    <w:rsid w:val="00912E46"/>
    <w:rsid w:val="00920BF1"/>
    <w:rsid w:val="00942F09"/>
    <w:rsid w:val="00943DAE"/>
    <w:rsid w:val="00952032"/>
    <w:rsid w:val="00954C7F"/>
    <w:rsid w:val="009566AB"/>
    <w:rsid w:val="009648F3"/>
    <w:rsid w:val="009705C3"/>
    <w:rsid w:val="00970E23"/>
    <w:rsid w:val="0097305D"/>
    <w:rsid w:val="00975473"/>
    <w:rsid w:val="00983E9A"/>
    <w:rsid w:val="009840C8"/>
    <w:rsid w:val="00987B0F"/>
    <w:rsid w:val="009957DC"/>
    <w:rsid w:val="009A0EAB"/>
    <w:rsid w:val="009B36F7"/>
    <w:rsid w:val="009B4288"/>
    <w:rsid w:val="009B53D1"/>
    <w:rsid w:val="009B6B42"/>
    <w:rsid w:val="009C7D45"/>
    <w:rsid w:val="009C7FD6"/>
    <w:rsid w:val="009D2F65"/>
    <w:rsid w:val="009D3405"/>
    <w:rsid w:val="009E2DC9"/>
    <w:rsid w:val="009F30A4"/>
    <w:rsid w:val="00A0077E"/>
    <w:rsid w:val="00A02B5A"/>
    <w:rsid w:val="00A03636"/>
    <w:rsid w:val="00A168EC"/>
    <w:rsid w:val="00A16BB0"/>
    <w:rsid w:val="00A26986"/>
    <w:rsid w:val="00A30D67"/>
    <w:rsid w:val="00A33FFD"/>
    <w:rsid w:val="00A4386A"/>
    <w:rsid w:val="00A50282"/>
    <w:rsid w:val="00A62831"/>
    <w:rsid w:val="00A64791"/>
    <w:rsid w:val="00A678E8"/>
    <w:rsid w:val="00A700EF"/>
    <w:rsid w:val="00A72D0B"/>
    <w:rsid w:val="00A76402"/>
    <w:rsid w:val="00A76423"/>
    <w:rsid w:val="00A818F2"/>
    <w:rsid w:val="00AA0DD1"/>
    <w:rsid w:val="00AB3C37"/>
    <w:rsid w:val="00AC0AD7"/>
    <w:rsid w:val="00AC3995"/>
    <w:rsid w:val="00AC3A56"/>
    <w:rsid w:val="00AC4DEA"/>
    <w:rsid w:val="00AD5B98"/>
    <w:rsid w:val="00AE5565"/>
    <w:rsid w:val="00AE6430"/>
    <w:rsid w:val="00AF5519"/>
    <w:rsid w:val="00AF5A8F"/>
    <w:rsid w:val="00AF5E32"/>
    <w:rsid w:val="00B03C00"/>
    <w:rsid w:val="00B04B6A"/>
    <w:rsid w:val="00B0525A"/>
    <w:rsid w:val="00B13C88"/>
    <w:rsid w:val="00B147C2"/>
    <w:rsid w:val="00B15499"/>
    <w:rsid w:val="00B169ED"/>
    <w:rsid w:val="00B204CE"/>
    <w:rsid w:val="00B21F1B"/>
    <w:rsid w:val="00B233D4"/>
    <w:rsid w:val="00B32ABC"/>
    <w:rsid w:val="00B32DA1"/>
    <w:rsid w:val="00B359E5"/>
    <w:rsid w:val="00B43F0F"/>
    <w:rsid w:val="00B60EE7"/>
    <w:rsid w:val="00B615FC"/>
    <w:rsid w:val="00B663DF"/>
    <w:rsid w:val="00B74114"/>
    <w:rsid w:val="00B842A9"/>
    <w:rsid w:val="00B85FB5"/>
    <w:rsid w:val="00B97D36"/>
    <w:rsid w:val="00BA327E"/>
    <w:rsid w:val="00BC51E9"/>
    <w:rsid w:val="00BD0C8D"/>
    <w:rsid w:val="00BE3326"/>
    <w:rsid w:val="00BE4C92"/>
    <w:rsid w:val="00C05DB2"/>
    <w:rsid w:val="00C07FFA"/>
    <w:rsid w:val="00C16376"/>
    <w:rsid w:val="00C422B0"/>
    <w:rsid w:val="00C54F9B"/>
    <w:rsid w:val="00C56AA6"/>
    <w:rsid w:val="00C761B0"/>
    <w:rsid w:val="00C84CC2"/>
    <w:rsid w:val="00C86CD4"/>
    <w:rsid w:val="00C87875"/>
    <w:rsid w:val="00C92CDE"/>
    <w:rsid w:val="00C946F2"/>
    <w:rsid w:val="00CA0FE2"/>
    <w:rsid w:val="00CA5D2C"/>
    <w:rsid w:val="00CB42BA"/>
    <w:rsid w:val="00CC6DC5"/>
    <w:rsid w:val="00CD661A"/>
    <w:rsid w:val="00CD68C9"/>
    <w:rsid w:val="00CD7473"/>
    <w:rsid w:val="00CD78A4"/>
    <w:rsid w:val="00CE0B2C"/>
    <w:rsid w:val="00CE2B5A"/>
    <w:rsid w:val="00D11EF6"/>
    <w:rsid w:val="00D136F7"/>
    <w:rsid w:val="00D26581"/>
    <w:rsid w:val="00D27B7F"/>
    <w:rsid w:val="00D3686E"/>
    <w:rsid w:val="00D37497"/>
    <w:rsid w:val="00D437DB"/>
    <w:rsid w:val="00D46C0E"/>
    <w:rsid w:val="00D51691"/>
    <w:rsid w:val="00D55562"/>
    <w:rsid w:val="00D61A36"/>
    <w:rsid w:val="00D62187"/>
    <w:rsid w:val="00D7016F"/>
    <w:rsid w:val="00D7239E"/>
    <w:rsid w:val="00D726B7"/>
    <w:rsid w:val="00D769A8"/>
    <w:rsid w:val="00D82EF8"/>
    <w:rsid w:val="00DD2091"/>
    <w:rsid w:val="00DE64B3"/>
    <w:rsid w:val="00DF4983"/>
    <w:rsid w:val="00E00868"/>
    <w:rsid w:val="00E05C55"/>
    <w:rsid w:val="00E07970"/>
    <w:rsid w:val="00E15971"/>
    <w:rsid w:val="00E238B1"/>
    <w:rsid w:val="00E246E8"/>
    <w:rsid w:val="00E27839"/>
    <w:rsid w:val="00E332AD"/>
    <w:rsid w:val="00E35953"/>
    <w:rsid w:val="00E4286B"/>
    <w:rsid w:val="00E4626E"/>
    <w:rsid w:val="00E737DE"/>
    <w:rsid w:val="00E76E3D"/>
    <w:rsid w:val="00E81647"/>
    <w:rsid w:val="00E825E5"/>
    <w:rsid w:val="00E83C9C"/>
    <w:rsid w:val="00EB2DC7"/>
    <w:rsid w:val="00EC1CE6"/>
    <w:rsid w:val="00EC36B1"/>
    <w:rsid w:val="00ED23F0"/>
    <w:rsid w:val="00ED592F"/>
    <w:rsid w:val="00EF0F13"/>
    <w:rsid w:val="00EF2448"/>
    <w:rsid w:val="00F00FE3"/>
    <w:rsid w:val="00F13BFC"/>
    <w:rsid w:val="00F14C16"/>
    <w:rsid w:val="00F21A4C"/>
    <w:rsid w:val="00F26883"/>
    <w:rsid w:val="00F3198E"/>
    <w:rsid w:val="00F427BD"/>
    <w:rsid w:val="00F44266"/>
    <w:rsid w:val="00F51E66"/>
    <w:rsid w:val="00F71F80"/>
    <w:rsid w:val="00F749B9"/>
    <w:rsid w:val="00F77CBE"/>
    <w:rsid w:val="00F83D80"/>
    <w:rsid w:val="00F90243"/>
    <w:rsid w:val="00F97AA6"/>
    <w:rsid w:val="00FA3568"/>
    <w:rsid w:val="00FA3C96"/>
    <w:rsid w:val="00FA4E96"/>
    <w:rsid w:val="00FA7F91"/>
    <w:rsid w:val="00FB4D34"/>
    <w:rsid w:val="00FB5DF2"/>
    <w:rsid w:val="00FB72A0"/>
    <w:rsid w:val="00FD00B5"/>
    <w:rsid w:val="00FD4A5E"/>
    <w:rsid w:val="00FD6CE1"/>
    <w:rsid w:val="00FE38E5"/>
    <w:rsid w:val="00FE3EE0"/>
    <w:rsid w:val="00FF7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F1B06-A808-4820-A3F7-FB73A2ED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077E"/>
    <w:rPr>
      <w:color w:val="0563C1" w:themeColor="hyperlink"/>
      <w:u w:val="single"/>
    </w:rPr>
  </w:style>
  <w:style w:type="character" w:styleId="Hipervnculovisitado">
    <w:name w:val="FollowedHyperlink"/>
    <w:basedOn w:val="Fuentedeprrafopredeter"/>
    <w:uiPriority w:val="99"/>
    <w:semiHidden/>
    <w:unhideWhenUsed/>
    <w:rsid w:val="00FB4D34"/>
    <w:rPr>
      <w:color w:val="954F72" w:themeColor="followedHyperlink"/>
      <w:u w:val="single"/>
    </w:rPr>
  </w:style>
  <w:style w:type="paragraph" w:customStyle="1" w:styleId="Pa1">
    <w:name w:val="Pa1"/>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styleId="Prrafodelista">
    <w:name w:val="List Paragraph"/>
    <w:basedOn w:val="Normal"/>
    <w:uiPriority w:val="34"/>
    <w:qFormat/>
    <w:rsid w:val="00122BA4"/>
    <w:pPr>
      <w:ind w:left="720"/>
      <w:contextualSpacing/>
    </w:pPr>
  </w:style>
  <w:style w:type="table" w:styleId="Tablaconcuadrcula">
    <w:name w:val="Table Grid"/>
    <w:basedOn w:val="Tablanormal"/>
    <w:uiPriority w:val="39"/>
    <w:rsid w:val="0095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1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E66"/>
  </w:style>
  <w:style w:type="paragraph" w:styleId="Piedepgina">
    <w:name w:val="footer"/>
    <w:basedOn w:val="Normal"/>
    <w:link w:val="PiedepginaCar"/>
    <w:uiPriority w:val="99"/>
    <w:unhideWhenUsed/>
    <w:rsid w:val="00F51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E66"/>
  </w:style>
  <w:style w:type="paragraph" w:styleId="Textodeglobo">
    <w:name w:val="Balloon Text"/>
    <w:basedOn w:val="Normal"/>
    <w:link w:val="TextodegloboCar"/>
    <w:uiPriority w:val="99"/>
    <w:semiHidden/>
    <w:unhideWhenUsed/>
    <w:rsid w:val="00863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95C"/>
    <w:rPr>
      <w:rFonts w:ascii="Tahoma" w:hAnsi="Tahoma" w:cs="Tahoma"/>
      <w:sz w:val="16"/>
      <w:szCs w:val="16"/>
    </w:rPr>
  </w:style>
  <w:style w:type="character" w:styleId="Refdecomentario">
    <w:name w:val="annotation reference"/>
    <w:basedOn w:val="Fuentedeprrafopredeter"/>
    <w:uiPriority w:val="99"/>
    <w:semiHidden/>
    <w:unhideWhenUsed/>
    <w:rsid w:val="00EC1CE6"/>
    <w:rPr>
      <w:sz w:val="16"/>
      <w:szCs w:val="16"/>
    </w:rPr>
  </w:style>
  <w:style w:type="paragraph" w:styleId="Textocomentario">
    <w:name w:val="annotation text"/>
    <w:basedOn w:val="Normal"/>
    <w:link w:val="TextocomentarioCar"/>
    <w:uiPriority w:val="99"/>
    <w:semiHidden/>
    <w:unhideWhenUsed/>
    <w:rsid w:val="00EC1C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CE6"/>
    <w:rPr>
      <w:sz w:val="20"/>
      <w:szCs w:val="20"/>
    </w:rPr>
  </w:style>
  <w:style w:type="paragraph" w:styleId="Asuntodelcomentario">
    <w:name w:val="annotation subject"/>
    <w:basedOn w:val="Textocomentario"/>
    <w:next w:val="Textocomentario"/>
    <w:link w:val="AsuntodelcomentarioCar"/>
    <w:uiPriority w:val="99"/>
    <w:semiHidden/>
    <w:unhideWhenUsed/>
    <w:rsid w:val="00EC1CE6"/>
    <w:rPr>
      <w:b/>
      <w:bCs/>
    </w:rPr>
  </w:style>
  <w:style w:type="character" w:customStyle="1" w:styleId="AsuntodelcomentarioCar">
    <w:name w:val="Asunto del comentario Car"/>
    <w:basedOn w:val="TextocomentarioCar"/>
    <w:link w:val="Asuntodelcomentario"/>
    <w:uiPriority w:val="99"/>
    <w:semiHidden/>
    <w:rsid w:val="00EC1CE6"/>
    <w:rPr>
      <w:b/>
      <w:bCs/>
      <w:sz w:val="20"/>
      <w:szCs w:val="20"/>
    </w:rPr>
  </w:style>
  <w:style w:type="paragraph" w:styleId="Sinespaciado">
    <w:name w:val="No Spacing"/>
    <w:link w:val="SinespaciadoCar"/>
    <w:uiPriority w:val="1"/>
    <w:qFormat/>
    <w:rsid w:val="00BD0C8D"/>
    <w:pPr>
      <w:spacing w:after="0" w:line="240" w:lineRule="auto"/>
    </w:pPr>
    <w:rPr>
      <w:rFonts w:ascii="Arial" w:eastAsia="Times New Roman" w:hAnsi="Arial" w:cs="Times New Roman"/>
      <w:sz w:val="24"/>
      <w:lang w:val="es-ES" w:eastAsia="es-ES"/>
    </w:rPr>
  </w:style>
  <w:style w:type="character" w:customStyle="1" w:styleId="SinespaciadoCar">
    <w:name w:val="Sin espaciado Car"/>
    <w:link w:val="Sinespaciado"/>
    <w:uiPriority w:val="1"/>
    <w:rsid w:val="00BD0C8D"/>
    <w:rPr>
      <w:rFonts w:ascii="Arial" w:eastAsia="Times New Roman" w:hAnsi="Arial" w:cs="Times New Roman"/>
      <w:sz w:val="24"/>
      <w:lang w:val="es-ES" w:eastAsia="es-ES"/>
    </w:rPr>
  </w:style>
  <w:style w:type="character" w:customStyle="1" w:styleId="hwtze">
    <w:name w:val="hwtze"/>
    <w:basedOn w:val="Fuentedeprrafopredeter"/>
    <w:rsid w:val="00D726B7"/>
  </w:style>
  <w:style w:type="character" w:customStyle="1" w:styleId="rynqvb">
    <w:name w:val="rynqvb"/>
    <w:basedOn w:val="Fuentedeprrafopredeter"/>
    <w:rsid w:val="00D7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075">
      <w:bodyDiv w:val="1"/>
      <w:marLeft w:val="0"/>
      <w:marRight w:val="0"/>
      <w:marTop w:val="0"/>
      <w:marBottom w:val="0"/>
      <w:divBdr>
        <w:top w:val="none" w:sz="0" w:space="0" w:color="auto"/>
        <w:left w:val="none" w:sz="0" w:space="0" w:color="auto"/>
        <w:bottom w:val="none" w:sz="0" w:space="0" w:color="auto"/>
        <w:right w:val="none" w:sz="0" w:space="0" w:color="auto"/>
      </w:divBdr>
    </w:div>
    <w:div w:id="256982799">
      <w:bodyDiv w:val="1"/>
      <w:marLeft w:val="0"/>
      <w:marRight w:val="0"/>
      <w:marTop w:val="0"/>
      <w:marBottom w:val="0"/>
      <w:divBdr>
        <w:top w:val="none" w:sz="0" w:space="0" w:color="auto"/>
        <w:left w:val="none" w:sz="0" w:space="0" w:color="auto"/>
        <w:bottom w:val="none" w:sz="0" w:space="0" w:color="auto"/>
        <w:right w:val="none" w:sz="0" w:space="0" w:color="auto"/>
      </w:divBdr>
      <w:divsChild>
        <w:div w:id="191651885">
          <w:marLeft w:val="360"/>
          <w:marRight w:val="0"/>
          <w:marTop w:val="115"/>
          <w:marBottom w:val="0"/>
          <w:divBdr>
            <w:top w:val="none" w:sz="0" w:space="0" w:color="auto"/>
            <w:left w:val="none" w:sz="0" w:space="0" w:color="auto"/>
            <w:bottom w:val="none" w:sz="0" w:space="0" w:color="auto"/>
            <w:right w:val="none" w:sz="0" w:space="0" w:color="auto"/>
          </w:divBdr>
        </w:div>
        <w:div w:id="375275531">
          <w:marLeft w:val="360"/>
          <w:marRight w:val="0"/>
          <w:marTop w:val="115"/>
          <w:marBottom w:val="0"/>
          <w:divBdr>
            <w:top w:val="none" w:sz="0" w:space="0" w:color="auto"/>
            <w:left w:val="none" w:sz="0" w:space="0" w:color="auto"/>
            <w:bottom w:val="none" w:sz="0" w:space="0" w:color="auto"/>
            <w:right w:val="none" w:sz="0" w:space="0" w:color="auto"/>
          </w:divBdr>
        </w:div>
      </w:divsChild>
    </w:div>
    <w:div w:id="313610728">
      <w:bodyDiv w:val="1"/>
      <w:marLeft w:val="0"/>
      <w:marRight w:val="0"/>
      <w:marTop w:val="0"/>
      <w:marBottom w:val="0"/>
      <w:divBdr>
        <w:top w:val="none" w:sz="0" w:space="0" w:color="auto"/>
        <w:left w:val="none" w:sz="0" w:space="0" w:color="auto"/>
        <w:bottom w:val="none" w:sz="0" w:space="0" w:color="auto"/>
        <w:right w:val="none" w:sz="0" w:space="0" w:color="auto"/>
      </w:divBdr>
      <w:divsChild>
        <w:div w:id="877663425">
          <w:marLeft w:val="360"/>
          <w:marRight w:val="0"/>
          <w:marTop w:val="106"/>
          <w:marBottom w:val="0"/>
          <w:divBdr>
            <w:top w:val="none" w:sz="0" w:space="0" w:color="auto"/>
            <w:left w:val="none" w:sz="0" w:space="0" w:color="auto"/>
            <w:bottom w:val="none" w:sz="0" w:space="0" w:color="auto"/>
            <w:right w:val="none" w:sz="0" w:space="0" w:color="auto"/>
          </w:divBdr>
        </w:div>
        <w:div w:id="1208373701">
          <w:marLeft w:val="360"/>
          <w:marRight w:val="0"/>
          <w:marTop w:val="106"/>
          <w:marBottom w:val="0"/>
          <w:divBdr>
            <w:top w:val="none" w:sz="0" w:space="0" w:color="auto"/>
            <w:left w:val="none" w:sz="0" w:space="0" w:color="auto"/>
            <w:bottom w:val="none" w:sz="0" w:space="0" w:color="auto"/>
            <w:right w:val="none" w:sz="0" w:space="0" w:color="auto"/>
          </w:divBdr>
        </w:div>
        <w:div w:id="1400664487">
          <w:marLeft w:val="360"/>
          <w:marRight w:val="0"/>
          <w:marTop w:val="106"/>
          <w:marBottom w:val="0"/>
          <w:divBdr>
            <w:top w:val="none" w:sz="0" w:space="0" w:color="auto"/>
            <w:left w:val="none" w:sz="0" w:space="0" w:color="auto"/>
            <w:bottom w:val="none" w:sz="0" w:space="0" w:color="auto"/>
            <w:right w:val="none" w:sz="0" w:space="0" w:color="auto"/>
          </w:divBdr>
        </w:div>
        <w:div w:id="1493911558">
          <w:marLeft w:val="360"/>
          <w:marRight w:val="0"/>
          <w:marTop w:val="106"/>
          <w:marBottom w:val="0"/>
          <w:divBdr>
            <w:top w:val="none" w:sz="0" w:space="0" w:color="auto"/>
            <w:left w:val="none" w:sz="0" w:space="0" w:color="auto"/>
            <w:bottom w:val="none" w:sz="0" w:space="0" w:color="auto"/>
            <w:right w:val="none" w:sz="0" w:space="0" w:color="auto"/>
          </w:divBdr>
        </w:div>
        <w:div w:id="1992902919">
          <w:marLeft w:val="360"/>
          <w:marRight w:val="0"/>
          <w:marTop w:val="106"/>
          <w:marBottom w:val="0"/>
          <w:divBdr>
            <w:top w:val="none" w:sz="0" w:space="0" w:color="auto"/>
            <w:left w:val="none" w:sz="0" w:space="0" w:color="auto"/>
            <w:bottom w:val="none" w:sz="0" w:space="0" w:color="auto"/>
            <w:right w:val="none" w:sz="0" w:space="0" w:color="auto"/>
          </w:divBdr>
        </w:div>
      </w:divsChild>
    </w:div>
    <w:div w:id="348214410">
      <w:bodyDiv w:val="1"/>
      <w:marLeft w:val="0"/>
      <w:marRight w:val="0"/>
      <w:marTop w:val="0"/>
      <w:marBottom w:val="0"/>
      <w:divBdr>
        <w:top w:val="none" w:sz="0" w:space="0" w:color="auto"/>
        <w:left w:val="none" w:sz="0" w:space="0" w:color="auto"/>
        <w:bottom w:val="none" w:sz="0" w:space="0" w:color="auto"/>
        <w:right w:val="none" w:sz="0" w:space="0" w:color="auto"/>
      </w:divBdr>
      <w:divsChild>
        <w:div w:id="639959510">
          <w:marLeft w:val="360"/>
          <w:marRight w:val="0"/>
          <w:marTop w:val="115"/>
          <w:marBottom w:val="0"/>
          <w:divBdr>
            <w:top w:val="none" w:sz="0" w:space="0" w:color="auto"/>
            <w:left w:val="none" w:sz="0" w:space="0" w:color="auto"/>
            <w:bottom w:val="none" w:sz="0" w:space="0" w:color="auto"/>
            <w:right w:val="none" w:sz="0" w:space="0" w:color="auto"/>
          </w:divBdr>
        </w:div>
        <w:div w:id="1456831367">
          <w:marLeft w:val="360"/>
          <w:marRight w:val="0"/>
          <w:marTop w:val="115"/>
          <w:marBottom w:val="0"/>
          <w:divBdr>
            <w:top w:val="none" w:sz="0" w:space="0" w:color="auto"/>
            <w:left w:val="none" w:sz="0" w:space="0" w:color="auto"/>
            <w:bottom w:val="none" w:sz="0" w:space="0" w:color="auto"/>
            <w:right w:val="none" w:sz="0" w:space="0" w:color="auto"/>
          </w:divBdr>
        </w:div>
      </w:divsChild>
    </w:div>
    <w:div w:id="1199245307">
      <w:bodyDiv w:val="1"/>
      <w:marLeft w:val="0"/>
      <w:marRight w:val="0"/>
      <w:marTop w:val="0"/>
      <w:marBottom w:val="0"/>
      <w:divBdr>
        <w:top w:val="none" w:sz="0" w:space="0" w:color="auto"/>
        <w:left w:val="none" w:sz="0" w:space="0" w:color="auto"/>
        <w:bottom w:val="none" w:sz="0" w:space="0" w:color="auto"/>
        <w:right w:val="none" w:sz="0" w:space="0" w:color="auto"/>
      </w:divBdr>
      <w:divsChild>
        <w:div w:id="1438018153">
          <w:marLeft w:val="360"/>
          <w:marRight w:val="0"/>
          <w:marTop w:val="96"/>
          <w:marBottom w:val="0"/>
          <w:divBdr>
            <w:top w:val="none" w:sz="0" w:space="0" w:color="auto"/>
            <w:left w:val="none" w:sz="0" w:space="0" w:color="auto"/>
            <w:bottom w:val="none" w:sz="0" w:space="0" w:color="auto"/>
            <w:right w:val="none" w:sz="0" w:space="0" w:color="auto"/>
          </w:divBdr>
        </w:div>
        <w:div w:id="1983540957">
          <w:marLeft w:val="360"/>
          <w:marRight w:val="0"/>
          <w:marTop w:val="96"/>
          <w:marBottom w:val="0"/>
          <w:divBdr>
            <w:top w:val="none" w:sz="0" w:space="0" w:color="auto"/>
            <w:left w:val="none" w:sz="0" w:space="0" w:color="auto"/>
            <w:bottom w:val="none" w:sz="0" w:space="0" w:color="auto"/>
            <w:right w:val="none" w:sz="0" w:space="0" w:color="auto"/>
          </w:divBdr>
        </w:div>
        <w:div w:id="2051609865">
          <w:marLeft w:val="360"/>
          <w:marRight w:val="0"/>
          <w:marTop w:val="96"/>
          <w:marBottom w:val="0"/>
          <w:divBdr>
            <w:top w:val="none" w:sz="0" w:space="0" w:color="auto"/>
            <w:left w:val="none" w:sz="0" w:space="0" w:color="auto"/>
            <w:bottom w:val="none" w:sz="0" w:space="0" w:color="auto"/>
            <w:right w:val="none" w:sz="0" w:space="0" w:color="auto"/>
          </w:divBdr>
        </w:div>
      </w:divsChild>
    </w:div>
    <w:div w:id="1227183120">
      <w:bodyDiv w:val="1"/>
      <w:marLeft w:val="0"/>
      <w:marRight w:val="0"/>
      <w:marTop w:val="0"/>
      <w:marBottom w:val="0"/>
      <w:divBdr>
        <w:top w:val="none" w:sz="0" w:space="0" w:color="auto"/>
        <w:left w:val="none" w:sz="0" w:space="0" w:color="auto"/>
        <w:bottom w:val="none" w:sz="0" w:space="0" w:color="auto"/>
        <w:right w:val="none" w:sz="0" w:space="0" w:color="auto"/>
      </w:divBdr>
    </w:div>
    <w:div w:id="1577592921">
      <w:bodyDiv w:val="1"/>
      <w:marLeft w:val="0"/>
      <w:marRight w:val="0"/>
      <w:marTop w:val="0"/>
      <w:marBottom w:val="0"/>
      <w:divBdr>
        <w:top w:val="none" w:sz="0" w:space="0" w:color="auto"/>
        <w:left w:val="none" w:sz="0" w:space="0" w:color="auto"/>
        <w:bottom w:val="none" w:sz="0" w:space="0" w:color="auto"/>
        <w:right w:val="none" w:sz="0" w:space="0" w:color="auto"/>
      </w:divBdr>
    </w:div>
    <w:div w:id="1993368268">
      <w:bodyDiv w:val="1"/>
      <w:marLeft w:val="0"/>
      <w:marRight w:val="0"/>
      <w:marTop w:val="0"/>
      <w:marBottom w:val="0"/>
      <w:divBdr>
        <w:top w:val="none" w:sz="0" w:space="0" w:color="auto"/>
        <w:left w:val="none" w:sz="0" w:space="0" w:color="auto"/>
        <w:bottom w:val="none" w:sz="0" w:space="0" w:color="auto"/>
        <w:right w:val="none" w:sz="0" w:space="0" w:color="auto"/>
      </w:divBdr>
      <w:divsChild>
        <w:div w:id="206182918">
          <w:marLeft w:val="360"/>
          <w:marRight w:val="0"/>
          <w:marTop w:val="115"/>
          <w:marBottom w:val="0"/>
          <w:divBdr>
            <w:top w:val="none" w:sz="0" w:space="0" w:color="auto"/>
            <w:left w:val="none" w:sz="0" w:space="0" w:color="auto"/>
            <w:bottom w:val="none" w:sz="0" w:space="0" w:color="auto"/>
            <w:right w:val="none" w:sz="0" w:space="0" w:color="auto"/>
          </w:divBdr>
        </w:div>
      </w:divsChild>
    </w:div>
    <w:div w:id="2008090279">
      <w:bodyDiv w:val="1"/>
      <w:marLeft w:val="0"/>
      <w:marRight w:val="0"/>
      <w:marTop w:val="0"/>
      <w:marBottom w:val="0"/>
      <w:divBdr>
        <w:top w:val="none" w:sz="0" w:space="0" w:color="auto"/>
        <w:left w:val="none" w:sz="0" w:space="0" w:color="auto"/>
        <w:bottom w:val="none" w:sz="0" w:space="0" w:color="auto"/>
        <w:right w:val="none" w:sz="0" w:space="0" w:color="auto"/>
      </w:divBdr>
      <w:divsChild>
        <w:div w:id="411662758">
          <w:marLeft w:val="360"/>
          <w:marRight w:val="0"/>
          <w:marTop w:val="106"/>
          <w:marBottom w:val="0"/>
          <w:divBdr>
            <w:top w:val="none" w:sz="0" w:space="0" w:color="auto"/>
            <w:left w:val="none" w:sz="0" w:space="0" w:color="auto"/>
            <w:bottom w:val="none" w:sz="0" w:space="0" w:color="auto"/>
            <w:right w:val="none" w:sz="0" w:space="0" w:color="auto"/>
          </w:divBdr>
        </w:div>
        <w:div w:id="1946842407">
          <w:marLeft w:val="36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5</Pages>
  <Words>1030</Words>
  <Characters>6129</Characters>
  <Application>Microsoft Office Word</Application>
  <DocSecurity>0</DocSecurity>
  <Lines>291</Lines>
  <Paragraphs>130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UMARIANA</cp:lastModifiedBy>
  <cp:revision>197</cp:revision>
  <dcterms:created xsi:type="dcterms:W3CDTF">2014-04-22T21:39:00Z</dcterms:created>
  <dcterms:modified xsi:type="dcterms:W3CDTF">2022-12-14T14:40:00Z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2bfdce3f5a9c7f03a67f49fe422c2ff288061f8de0d70f8603bcccfcb2de3abe</vt:lpwstr>
  </property>
</Properties>
</file>